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FD" w:rsidRPr="00286239" w:rsidRDefault="000011FD" w:rsidP="000011FD">
      <w:pPr>
        <w:widowControl w:val="0"/>
        <w:shd w:val="clear" w:color="auto" w:fill="FFFFFF"/>
        <w:autoSpaceDE w:val="0"/>
        <w:autoSpaceDN w:val="0"/>
        <w:adjustRightInd w:val="0"/>
        <w:jc w:val="center"/>
        <w:rPr>
          <w:color w:val="0D0D0D"/>
          <w:sz w:val="28"/>
          <w:szCs w:val="28"/>
        </w:rPr>
      </w:pPr>
      <w:r w:rsidRPr="00286239">
        <w:rPr>
          <w:b/>
          <w:bCs/>
          <w:color w:val="0D0D0D"/>
          <w:spacing w:val="-2"/>
          <w:sz w:val="28"/>
          <w:szCs w:val="28"/>
        </w:rPr>
        <w:t>МУНИЦИПАЛЬНЫЙ КОМИТЕТ</w:t>
      </w:r>
    </w:p>
    <w:p w:rsidR="000011FD" w:rsidRPr="00286239" w:rsidRDefault="000011FD" w:rsidP="000011FD">
      <w:pPr>
        <w:widowControl w:val="0"/>
        <w:shd w:val="clear" w:color="auto" w:fill="FFFFFF"/>
        <w:autoSpaceDE w:val="0"/>
        <w:autoSpaceDN w:val="0"/>
        <w:adjustRightInd w:val="0"/>
        <w:jc w:val="center"/>
        <w:rPr>
          <w:color w:val="0D0D0D"/>
          <w:sz w:val="28"/>
          <w:szCs w:val="28"/>
        </w:rPr>
      </w:pPr>
      <w:r w:rsidRPr="00286239">
        <w:rPr>
          <w:b/>
          <w:bCs/>
          <w:color w:val="0D0D0D"/>
          <w:spacing w:val="-1"/>
          <w:sz w:val="28"/>
          <w:szCs w:val="28"/>
        </w:rPr>
        <w:t>ЕКАТЕРИНОВСКОГО СЕЛЬСКОГО ПОСЕЛЕНИЯ</w:t>
      </w:r>
    </w:p>
    <w:p w:rsidR="000011FD" w:rsidRPr="00286239" w:rsidRDefault="000011FD" w:rsidP="000011FD">
      <w:pPr>
        <w:widowControl w:val="0"/>
        <w:shd w:val="clear" w:color="auto" w:fill="FFFFFF"/>
        <w:autoSpaceDE w:val="0"/>
        <w:autoSpaceDN w:val="0"/>
        <w:adjustRightInd w:val="0"/>
        <w:jc w:val="center"/>
        <w:rPr>
          <w:color w:val="0D0D0D"/>
          <w:sz w:val="28"/>
          <w:szCs w:val="28"/>
        </w:rPr>
      </w:pPr>
      <w:r w:rsidRPr="00286239">
        <w:rPr>
          <w:b/>
          <w:bCs/>
          <w:color w:val="0D0D0D"/>
          <w:spacing w:val="-1"/>
          <w:sz w:val="28"/>
          <w:szCs w:val="28"/>
        </w:rPr>
        <w:t>ПАРТИЗАНСКОГО МУНИЦИПАЛЬНОГО РАЙОНА</w:t>
      </w:r>
    </w:p>
    <w:p w:rsidR="000011FD" w:rsidRPr="00286239" w:rsidRDefault="000011FD" w:rsidP="000011FD">
      <w:pPr>
        <w:widowControl w:val="0"/>
        <w:shd w:val="clear" w:color="auto" w:fill="FFFFFF"/>
        <w:tabs>
          <w:tab w:val="left" w:pos="8222"/>
        </w:tabs>
        <w:autoSpaceDE w:val="0"/>
        <w:autoSpaceDN w:val="0"/>
        <w:adjustRightInd w:val="0"/>
        <w:spacing w:line="600" w:lineRule="exact"/>
        <w:jc w:val="center"/>
        <w:rPr>
          <w:b/>
          <w:bCs/>
          <w:color w:val="0D0D0D"/>
          <w:spacing w:val="-3"/>
          <w:sz w:val="28"/>
          <w:szCs w:val="28"/>
        </w:rPr>
      </w:pPr>
      <w:r w:rsidRPr="00286239">
        <w:rPr>
          <w:b/>
          <w:bCs/>
          <w:color w:val="0D0D0D"/>
          <w:spacing w:val="-3"/>
          <w:sz w:val="28"/>
          <w:szCs w:val="28"/>
        </w:rPr>
        <w:t>РЕШЕНИЕ</w:t>
      </w:r>
    </w:p>
    <w:p w:rsidR="00AB6A6C" w:rsidRPr="00D16ADB" w:rsidRDefault="00AB6A6C" w:rsidP="00AB6A6C">
      <w:pPr>
        <w:jc w:val="center"/>
        <w:rPr>
          <w:b/>
          <w:bCs/>
        </w:rPr>
      </w:pPr>
    </w:p>
    <w:p w:rsidR="00AB6A6C" w:rsidRPr="001F1F63" w:rsidRDefault="00AB6A6C" w:rsidP="000011FD">
      <w:pPr>
        <w:rPr>
          <w:b/>
          <w:bCs/>
          <w:sz w:val="28"/>
          <w:szCs w:val="28"/>
        </w:rPr>
      </w:pPr>
    </w:p>
    <w:p w:rsidR="00AB6A6C" w:rsidRPr="001F1F63" w:rsidRDefault="003E694C" w:rsidP="00AB6A6C">
      <w:pPr>
        <w:rPr>
          <w:b/>
          <w:bCs/>
          <w:sz w:val="28"/>
          <w:szCs w:val="28"/>
        </w:rPr>
      </w:pPr>
      <w:r>
        <w:rPr>
          <w:bCs/>
          <w:sz w:val="28"/>
          <w:szCs w:val="28"/>
        </w:rPr>
        <w:t>26</w:t>
      </w:r>
      <w:r w:rsidR="000011FD" w:rsidRPr="000011FD">
        <w:rPr>
          <w:bCs/>
          <w:sz w:val="28"/>
          <w:szCs w:val="28"/>
        </w:rPr>
        <w:t xml:space="preserve"> октября</w:t>
      </w:r>
      <w:r w:rsidR="00AB6A6C" w:rsidRPr="001F1F63">
        <w:rPr>
          <w:sz w:val="28"/>
          <w:szCs w:val="28"/>
        </w:rPr>
        <w:t xml:space="preserve"> 2021 г.</w:t>
      </w:r>
      <w:r w:rsidR="00AB6A6C" w:rsidRPr="001F1F63">
        <w:rPr>
          <w:sz w:val="28"/>
          <w:szCs w:val="28"/>
        </w:rPr>
        <w:tab/>
      </w:r>
      <w:r w:rsidR="00AB6A6C" w:rsidRPr="001F1F63">
        <w:rPr>
          <w:sz w:val="28"/>
          <w:szCs w:val="28"/>
        </w:rPr>
        <w:tab/>
      </w:r>
      <w:r w:rsidR="000011FD">
        <w:rPr>
          <w:sz w:val="28"/>
          <w:szCs w:val="28"/>
        </w:rPr>
        <w:t>с</w:t>
      </w:r>
      <w:proofErr w:type="gramStart"/>
      <w:r w:rsidR="000011FD">
        <w:rPr>
          <w:sz w:val="28"/>
          <w:szCs w:val="28"/>
        </w:rPr>
        <w:t>.Е</w:t>
      </w:r>
      <w:proofErr w:type="gramEnd"/>
      <w:r w:rsidR="000011FD">
        <w:rPr>
          <w:sz w:val="28"/>
          <w:szCs w:val="28"/>
        </w:rPr>
        <w:t>катериновка</w:t>
      </w:r>
      <w:r>
        <w:rPr>
          <w:sz w:val="28"/>
          <w:szCs w:val="28"/>
        </w:rPr>
        <w:t xml:space="preserve">                                                     </w:t>
      </w:r>
      <w:r w:rsidR="00AB6A6C" w:rsidRPr="001F1F63">
        <w:rPr>
          <w:sz w:val="28"/>
          <w:szCs w:val="28"/>
        </w:rPr>
        <w:t xml:space="preserve">№ </w:t>
      </w:r>
      <w:r>
        <w:rPr>
          <w:sz w:val="28"/>
          <w:szCs w:val="28"/>
        </w:rPr>
        <w:t>32</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0011FD" w:rsidRDefault="00AB6A6C" w:rsidP="000011FD">
      <w:pPr>
        <w:jc w:val="center"/>
        <w:rPr>
          <w:b/>
          <w:color w:val="000000"/>
          <w:sz w:val="28"/>
        </w:rPr>
      </w:pPr>
      <w:r w:rsidRPr="001F1F63">
        <w:rPr>
          <w:b/>
          <w:bCs/>
          <w:color w:val="000000"/>
          <w:sz w:val="28"/>
          <w:szCs w:val="28"/>
        </w:rPr>
        <w:t>Об утверждении Положения о муниципальном контроле в сфере благоустройства на территории</w:t>
      </w:r>
      <w:r w:rsidR="006341B7">
        <w:rPr>
          <w:b/>
          <w:bCs/>
          <w:color w:val="000000"/>
          <w:sz w:val="28"/>
          <w:szCs w:val="28"/>
        </w:rPr>
        <w:t xml:space="preserve"> </w:t>
      </w:r>
      <w:r w:rsidR="000011FD">
        <w:rPr>
          <w:b/>
          <w:bCs/>
          <w:color w:val="000000"/>
          <w:sz w:val="28"/>
        </w:rPr>
        <w:t>Екатериновского сельского поселения Партизанского муниципального района Приморского края</w:t>
      </w:r>
    </w:p>
    <w:p w:rsidR="00AB6A6C" w:rsidRPr="001F1F63" w:rsidRDefault="00AB6A6C" w:rsidP="00AB6A6C">
      <w:pPr>
        <w:shd w:val="clear" w:color="auto" w:fill="FFFFFF"/>
        <w:ind w:firstLine="567"/>
        <w:rPr>
          <w:b/>
          <w:color w:val="000000"/>
        </w:rPr>
      </w:pPr>
    </w:p>
    <w:p w:rsidR="00AB6A6C" w:rsidRPr="000011FD" w:rsidRDefault="00AB6A6C" w:rsidP="00AB6A6C">
      <w:pPr>
        <w:shd w:val="clear" w:color="auto" w:fill="FFFFFF"/>
        <w:ind w:firstLine="709"/>
        <w:jc w:val="both"/>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proofErr w:type="spellStart"/>
      <w:r w:rsidRPr="001F1F63">
        <w:rPr>
          <w:color w:val="000000"/>
          <w:sz w:val="28"/>
          <w:szCs w:val="28"/>
        </w:rPr>
        <w:t>Уставом</w:t>
      </w:r>
      <w:r w:rsidR="000011FD" w:rsidRPr="000011FD">
        <w:rPr>
          <w:bCs/>
          <w:color w:val="000000"/>
          <w:sz w:val="28"/>
          <w:szCs w:val="28"/>
        </w:rPr>
        <w:t>Екатериновского</w:t>
      </w:r>
      <w:proofErr w:type="spellEnd"/>
      <w:r w:rsidR="000011FD" w:rsidRPr="000011FD">
        <w:rPr>
          <w:bCs/>
          <w:color w:val="000000"/>
          <w:sz w:val="28"/>
          <w:szCs w:val="28"/>
        </w:rPr>
        <w:t xml:space="preserve"> сельского поселения Партизанского муниципального района Приморского </w:t>
      </w:r>
      <w:proofErr w:type="spellStart"/>
      <w:r w:rsidR="000011FD" w:rsidRPr="000011FD">
        <w:rPr>
          <w:bCs/>
          <w:color w:val="000000"/>
          <w:sz w:val="28"/>
          <w:szCs w:val="28"/>
        </w:rPr>
        <w:t>краямуниципальный</w:t>
      </w:r>
      <w:proofErr w:type="spellEnd"/>
      <w:r w:rsidR="000011FD" w:rsidRPr="000011FD">
        <w:rPr>
          <w:bCs/>
          <w:color w:val="000000"/>
          <w:sz w:val="28"/>
          <w:szCs w:val="28"/>
        </w:rPr>
        <w:t xml:space="preserve"> комитет Екатериновского сельского поселения Партизанского муниципального района</w:t>
      </w:r>
      <w:proofErr w:type="gramEnd"/>
    </w:p>
    <w:p w:rsidR="00AB6A6C" w:rsidRPr="000011FD" w:rsidRDefault="00AB6A6C" w:rsidP="00AB6A6C">
      <w:pPr>
        <w:shd w:val="clear" w:color="auto" w:fill="FFFFFF"/>
        <w:ind w:firstLine="709"/>
        <w:jc w:val="both"/>
        <w:rPr>
          <w:color w:val="000000"/>
        </w:rPr>
      </w:pPr>
    </w:p>
    <w:p w:rsidR="00AB6A6C" w:rsidRPr="001F1F63" w:rsidRDefault="00AB6A6C" w:rsidP="00AB6A6C">
      <w:pPr>
        <w:spacing w:before="240" w:line="360" w:lineRule="auto"/>
        <w:ind w:firstLine="709"/>
        <w:jc w:val="both"/>
        <w:rPr>
          <w:sz w:val="28"/>
          <w:szCs w:val="28"/>
        </w:rPr>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0011FD">
        <w:rPr>
          <w:color w:val="000000"/>
          <w:sz w:val="28"/>
          <w:szCs w:val="28"/>
        </w:rPr>
        <w:t>Екатериновского сельского поселения партизанского муниципального района Приморского края.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0011FD">
        <w:rPr>
          <w:color w:val="000000"/>
          <w:sz w:val="28"/>
          <w:szCs w:val="28"/>
        </w:rPr>
        <w:t>Екатериновского сельского поселения Партизанского муниципального района</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0011FD">
        <w:rPr>
          <w:color w:val="000000"/>
          <w:sz w:val="28"/>
          <w:szCs w:val="28"/>
        </w:rPr>
        <w:t xml:space="preserve">Екатериновского сельского поселения партизанского муниципального района Приморского </w:t>
      </w:r>
      <w:proofErr w:type="spellStart"/>
      <w:r w:rsidR="000011FD">
        <w:rPr>
          <w:color w:val="000000"/>
          <w:sz w:val="28"/>
          <w:szCs w:val="28"/>
        </w:rPr>
        <w:t>края</w:t>
      </w:r>
      <w:r w:rsidRPr="001F1F63">
        <w:rPr>
          <w:color w:val="000000"/>
          <w:sz w:val="28"/>
          <w:szCs w:val="28"/>
        </w:rPr>
        <w:t>вступают</w:t>
      </w:r>
      <w:proofErr w:type="spellEnd"/>
      <w:r w:rsidRPr="001F1F63">
        <w:rPr>
          <w:color w:val="000000"/>
          <w:sz w:val="28"/>
          <w:szCs w:val="28"/>
        </w:rPr>
        <w:t xml:space="preserve"> в силу с 1 марта 2022 года.</w:t>
      </w: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p>
    <w:p w:rsidR="000011FD" w:rsidRPr="003163AA" w:rsidRDefault="000011FD" w:rsidP="000011FD">
      <w:pPr>
        <w:jc w:val="both"/>
        <w:rPr>
          <w:sz w:val="28"/>
          <w:szCs w:val="26"/>
        </w:rPr>
      </w:pPr>
      <w:r w:rsidRPr="003163AA">
        <w:rPr>
          <w:sz w:val="28"/>
          <w:szCs w:val="26"/>
        </w:rPr>
        <w:t xml:space="preserve">Председатель муниципального комитета                                       </w:t>
      </w:r>
    </w:p>
    <w:p w:rsidR="000011FD" w:rsidRPr="003163AA" w:rsidRDefault="000011FD" w:rsidP="000011FD">
      <w:pPr>
        <w:jc w:val="both"/>
        <w:rPr>
          <w:sz w:val="28"/>
          <w:szCs w:val="26"/>
        </w:rPr>
      </w:pPr>
      <w:r w:rsidRPr="003163AA">
        <w:rPr>
          <w:sz w:val="28"/>
          <w:szCs w:val="26"/>
        </w:rPr>
        <w:t>Екатериновского сельского поселения</w:t>
      </w:r>
      <w:r w:rsidRPr="003163AA">
        <w:rPr>
          <w:sz w:val="28"/>
          <w:szCs w:val="26"/>
        </w:rPr>
        <w:tab/>
      </w:r>
    </w:p>
    <w:p w:rsidR="000011FD" w:rsidRPr="003163AA" w:rsidRDefault="000011FD" w:rsidP="000011FD">
      <w:pPr>
        <w:jc w:val="both"/>
        <w:rPr>
          <w:sz w:val="28"/>
          <w:szCs w:val="26"/>
        </w:rPr>
      </w:pPr>
      <w:r w:rsidRPr="003163AA">
        <w:rPr>
          <w:sz w:val="28"/>
          <w:szCs w:val="26"/>
        </w:rPr>
        <w:t>Партизанского муниципального района</w:t>
      </w:r>
      <w:r w:rsidRPr="003163AA">
        <w:rPr>
          <w:sz w:val="28"/>
          <w:szCs w:val="26"/>
        </w:rPr>
        <w:tab/>
      </w:r>
      <w:r w:rsidRPr="003163AA">
        <w:rPr>
          <w:sz w:val="28"/>
          <w:szCs w:val="26"/>
        </w:rPr>
        <w:tab/>
      </w:r>
      <w:r w:rsidRPr="003163AA">
        <w:rPr>
          <w:sz w:val="28"/>
          <w:szCs w:val="26"/>
        </w:rPr>
        <w:tab/>
      </w:r>
      <w:r w:rsidR="00B57027">
        <w:rPr>
          <w:sz w:val="28"/>
          <w:szCs w:val="26"/>
        </w:rPr>
        <w:t xml:space="preserve">                        </w:t>
      </w:r>
      <w:r>
        <w:rPr>
          <w:sz w:val="28"/>
          <w:szCs w:val="26"/>
        </w:rPr>
        <w:t>А.Е.Иванова</w:t>
      </w:r>
    </w:p>
    <w:p w:rsidR="003E694C" w:rsidRDefault="003E694C" w:rsidP="000011FD">
      <w:pPr>
        <w:tabs>
          <w:tab w:val="num" w:pos="200"/>
        </w:tabs>
        <w:ind w:left="4536"/>
        <w:jc w:val="right"/>
        <w:outlineLvl w:val="0"/>
      </w:pPr>
    </w:p>
    <w:p w:rsidR="003E694C" w:rsidRDefault="003E694C" w:rsidP="000011FD">
      <w:pPr>
        <w:tabs>
          <w:tab w:val="num" w:pos="200"/>
        </w:tabs>
        <w:ind w:left="4536"/>
        <w:jc w:val="right"/>
        <w:outlineLvl w:val="0"/>
      </w:pPr>
    </w:p>
    <w:p w:rsidR="003E694C" w:rsidRDefault="003E694C" w:rsidP="000011FD">
      <w:pPr>
        <w:tabs>
          <w:tab w:val="num" w:pos="200"/>
        </w:tabs>
        <w:ind w:left="4536"/>
        <w:jc w:val="right"/>
        <w:outlineLvl w:val="0"/>
      </w:pPr>
    </w:p>
    <w:p w:rsidR="003E694C" w:rsidRDefault="003E694C" w:rsidP="000011FD">
      <w:pPr>
        <w:tabs>
          <w:tab w:val="num" w:pos="200"/>
        </w:tabs>
        <w:ind w:left="4536"/>
        <w:jc w:val="right"/>
        <w:outlineLvl w:val="0"/>
      </w:pPr>
    </w:p>
    <w:p w:rsidR="00AB6A6C" w:rsidRPr="001F1F63" w:rsidRDefault="00AB6A6C" w:rsidP="000011FD">
      <w:pPr>
        <w:tabs>
          <w:tab w:val="num" w:pos="200"/>
        </w:tabs>
        <w:ind w:left="4536"/>
        <w:jc w:val="right"/>
        <w:outlineLvl w:val="0"/>
      </w:pPr>
      <w:r w:rsidRPr="001F1F63">
        <w:lastRenderedPageBreak/>
        <w:t>УТВЕРЖДЕНО</w:t>
      </w:r>
    </w:p>
    <w:p w:rsidR="000011FD" w:rsidRPr="000011FD" w:rsidRDefault="00AB6A6C" w:rsidP="000011FD">
      <w:pPr>
        <w:ind w:left="4536"/>
        <w:jc w:val="right"/>
        <w:rPr>
          <w:bCs/>
          <w:color w:val="000000"/>
        </w:rPr>
      </w:pPr>
      <w:r w:rsidRPr="001F1F63">
        <w:rPr>
          <w:color w:val="000000"/>
        </w:rPr>
        <w:t xml:space="preserve">решением </w:t>
      </w:r>
      <w:r w:rsidR="000011FD" w:rsidRPr="000011FD">
        <w:rPr>
          <w:bCs/>
          <w:color w:val="000000"/>
        </w:rPr>
        <w:t xml:space="preserve">муниципального комитета </w:t>
      </w:r>
    </w:p>
    <w:p w:rsidR="00AB6A6C" w:rsidRPr="000011FD" w:rsidRDefault="000011FD" w:rsidP="000011FD">
      <w:pPr>
        <w:ind w:left="4536"/>
        <w:jc w:val="right"/>
        <w:rPr>
          <w:i/>
          <w:iCs/>
          <w:color w:val="000000"/>
        </w:rPr>
      </w:pPr>
      <w:r w:rsidRPr="000011FD">
        <w:rPr>
          <w:bCs/>
          <w:color w:val="000000"/>
        </w:rPr>
        <w:t>Екатериновского сельского поселения Партизанского муниципального района</w:t>
      </w:r>
    </w:p>
    <w:p w:rsidR="00AB6A6C" w:rsidRPr="000011FD" w:rsidRDefault="00AB6A6C" w:rsidP="000011FD">
      <w:pPr>
        <w:ind w:left="4536"/>
        <w:jc w:val="right"/>
      </w:pPr>
      <w:r w:rsidRPr="000011FD">
        <w:t xml:space="preserve">от </w:t>
      </w:r>
      <w:r w:rsidR="003E694C">
        <w:t>26</w:t>
      </w:r>
      <w:r w:rsidR="000011FD" w:rsidRPr="000011FD">
        <w:t>.10.</w:t>
      </w:r>
      <w:r w:rsidRPr="000011FD">
        <w:t xml:space="preserve"> 2021 № </w:t>
      </w:r>
      <w:r w:rsidR="003E694C">
        <w:t>32</w:t>
      </w:r>
    </w:p>
    <w:p w:rsidR="00AB6A6C" w:rsidRPr="000011FD" w:rsidRDefault="00AB6A6C" w:rsidP="000011FD">
      <w:pPr>
        <w:ind w:firstLine="567"/>
        <w:jc w:val="right"/>
        <w:rPr>
          <w:color w:val="000000"/>
        </w:rPr>
      </w:pPr>
    </w:p>
    <w:p w:rsidR="00AB6A6C" w:rsidRPr="001F1F63" w:rsidRDefault="00AB6A6C" w:rsidP="00AB6A6C">
      <w:pPr>
        <w:ind w:firstLine="567"/>
        <w:jc w:val="right"/>
        <w:rPr>
          <w:color w:val="000000"/>
          <w:sz w:val="17"/>
          <w:szCs w:val="17"/>
        </w:rPr>
      </w:pPr>
    </w:p>
    <w:p w:rsidR="00AB6A6C" w:rsidRPr="000011FD" w:rsidRDefault="00AB6A6C" w:rsidP="00AB6A6C">
      <w:pPr>
        <w:jc w:val="center"/>
        <w:rPr>
          <w:b/>
          <w:i/>
          <w:iCs/>
          <w:color w:val="000000"/>
        </w:rPr>
      </w:pPr>
      <w:r w:rsidRPr="001F1F63">
        <w:rPr>
          <w:b/>
          <w:bCs/>
          <w:color w:val="000000"/>
          <w:sz w:val="28"/>
          <w:szCs w:val="28"/>
        </w:rPr>
        <w:t xml:space="preserve">Положение о муниципальном контроле в сфере благоустройства на </w:t>
      </w:r>
      <w:proofErr w:type="spellStart"/>
      <w:r w:rsidRPr="001F1F63">
        <w:rPr>
          <w:b/>
          <w:bCs/>
          <w:color w:val="000000"/>
          <w:sz w:val="28"/>
          <w:szCs w:val="28"/>
        </w:rPr>
        <w:t>территории</w:t>
      </w:r>
      <w:r w:rsidR="000011FD" w:rsidRPr="000011FD">
        <w:rPr>
          <w:b/>
          <w:color w:val="000000"/>
          <w:sz w:val="28"/>
          <w:szCs w:val="28"/>
        </w:rPr>
        <w:t>Екатериновского</w:t>
      </w:r>
      <w:proofErr w:type="spellEnd"/>
      <w:r w:rsidR="000011FD" w:rsidRPr="000011FD">
        <w:rPr>
          <w:b/>
          <w:color w:val="000000"/>
          <w:sz w:val="28"/>
          <w:szCs w:val="28"/>
        </w:rPr>
        <w:t xml:space="preserve"> сельского поселения партизанского муниципального района</w:t>
      </w:r>
      <w:r w:rsidR="000011FD">
        <w:rPr>
          <w:b/>
          <w:color w:val="000000"/>
          <w:sz w:val="28"/>
          <w:szCs w:val="28"/>
        </w:rPr>
        <w:t xml:space="preserve"> Приморского края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w:t>
      </w:r>
      <w:r w:rsidRPr="000011FD">
        <w:rPr>
          <w:rFonts w:ascii="Times New Roman" w:hAnsi="Times New Roman" w:cs="Times New Roman"/>
          <w:color w:val="000000"/>
          <w:sz w:val="28"/>
          <w:szCs w:val="28"/>
        </w:rPr>
        <w:t xml:space="preserve">территории </w:t>
      </w:r>
      <w:r w:rsidR="000011FD" w:rsidRPr="000011FD">
        <w:rPr>
          <w:rFonts w:ascii="Times New Roman" w:hAnsi="Times New Roman" w:cs="Times New Roman"/>
          <w:color w:val="000000"/>
          <w:sz w:val="28"/>
          <w:szCs w:val="28"/>
        </w:rPr>
        <w:t>Екатериновского сельского поселения Партизанского муниципального района Приморского края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0011FD" w:rsidRPr="000011FD">
        <w:rPr>
          <w:rFonts w:ascii="Times New Roman" w:hAnsi="Times New Roman" w:cs="Times New Roman"/>
          <w:color w:val="000000"/>
          <w:sz w:val="28"/>
        </w:rPr>
        <w:t>Екатериновского сельского поселени</w:t>
      </w:r>
      <w:proofErr w:type="gramStart"/>
      <w:r w:rsidR="000011FD" w:rsidRPr="000011FD">
        <w:rPr>
          <w:rFonts w:ascii="Times New Roman" w:hAnsi="Times New Roman" w:cs="Times New Roman"/>
          <w:color w:val="000000"/>
          <w:sz w:val="28"/>
        </w:rPr>
        <w:t>я</w:t>
      </w:r>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0011FD"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A262DB">
        <w:rPr>
          <w:color w:val="000000"/>
          <w:sz w:val="28"/>
          <w:szCs w:val="28"/>
        </w:rPr>
        <w:t xml:space="preserve"> </w:t>
      </w:r>
      <w:r w:rsidR="000011FD" w:rsidRPr="000011FD">
        <w:rPr>
          <w:color w:val="000000"/>
          <w:sz w:val="28"/>
          <w:szCs w:val="28"/>
        </w:rPr>
        <w:t>Екатериновского сельского поселения Партизанского муниципального района Приморского края</w:t>
      </w:r>
      <w:r w:rsidR="00A262DB">
        <w:rPr>
          <w:color w:val="000000"/>
          <w:sz w:val="28"/>
          <w:szCs w:val="28"/>
        </w:rPr>
        <w:t xml:space="preserve"> </w:t>
      </w:r>
      <w:r w:rsidRPr="000011FD">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w:t>
      </w:r>
      <w:r w:rsidR="003E694C">
        <w:rPr>
          <w:color w:val="000000"/>
          <w:sz w:val="28"/>
          <w:szCs w:val="28"/>
        </w:rPr>
        <w:t xml:space="preserve"> сфере благоустройства, являются ведущий специалист 2 разряда, старший специалист 2 разряда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011FD">
        <w:rPr>
          <w:sz w:val="28"/>
          <w:szCs w:val="28"/>
        </w:rPr>
        <w:t>Приморского края</w:t>
      </w:r>
      <w:r w:rsidR="00EA7739">
        <w:rPr>
          <w:sz w:val="28"/>
          <w:szCs w:val="28"/>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0011FD">
        <w:rPr>
          <w:sz w:val="28"/>
          <w:szCs w:val="28"/>
        </w:rPr>
        <w:t>Приморского края</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0011FD" w:rsidRPr="000011FD">
        <w:rPr>
          <w:color w:val="000000"/>
          <w:sz w:val="28"/>
        </w:rPr>
        <w:t xml:space="preserve">Екатериновского сельского поселения Партизанского муниципального района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0011FD" w:rsidRPr="000011FD">
        <w:rPr>
          <w:color w:val="000000"/>
          <w:sz w:val="28"/>
        </w:rPr>
        <w:t>Екатериновского сельского поселения Партизанского муниципального района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 xml:space="preserve">обязательные требования </w:t>
      </w:r>
      <w:proofErr w:type="spellStart"/>
      <w:r w:rsidRPr="001F1F63">
        <w:rPr>
          <w:color w:val="000000"/>
          <w:sz w:val="28"/>
          <w:szCs w:val="28"/>
        </w:rPr>
        <w:t>поскладированию</w:t>
      </w:r>
      <w:proofErr w:type="spellEnd"/>
      <w:r w:rsidRPr="001F1F63">
        <w:rPr>
          <w:color w:val="000000"/>
          <w:sz w:val="28"/>
          <w:szCs w:val="28"/>
        </w:rPr>
        <w:t xml:space="preserve">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9) обязательные требования </w:t>
      </w:r>
      <w:proofErr w:type="spellStart"/>
      <w:r w:rsidRPr="001F1F63">
        <w:rPr>
          <w:color w:val="000000"/>
          <w:sz w:val="28"/>
          <w:szCs w:val="28"/>
        </w:rPr>
        <w:t>по</w:t>
      </w:r>
      <w:r w:rsidRPr="001F1F63">
        <w:rPr>
          <w:bCs/>
          <w:color w:val="000000"/>
          <w:sz w:val="28"/>
          <w:szCs w:val="28"/>
        </w:rPr>
        <w:t>выгулу</w:t>
      </w:r>
      <w:proofErr w:type="spellEnd"/>
      <w:r w:rsidRPr="001F1F63">
        <w:rPr>
          <w:bCs/>
          <w:color w:val="000000"/>
          <w:sz w:val="28"/>
          <w:szCs w:val="28"/>
        </w:rPr>
        <w:t xml:space="preserve">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535FFF">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w:t>
      </w:r>
      <w:r w:rsidRPr="001F1F63">
        <w:rPr>
          <w:rFonts w:ascii="Times New Roman" w:hAnsi="Times New Roman" w:cs="Times New Roman"/>
          <w:color w:val="000000"/>
          <w:sz w:val="28"/>
          <w:szCs w:val="28"/>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1F1F63">
        <w:rPr>
          <w:rFonts w:ascii="Times New Roman" w:hAnsi="Times New Roman" w:cs="Times New Roman"/>
          <w:color w:val="000000"/>
          <w:sz w:val="28"/>
          <w:szCs w:val="28"/>
        </w:rPr>
        <w:t>)в</w:t>
      </w:r>
      <w:proofErr w:type="gramEnd"/>
      <w:r w:rsidRPr="001F1F63">
        <w:rPr>
          <w:rFonts w:ascii="Times New Roman" w:hAnsi="Times New Roman" w:cs="Times New Roman"/>
          <w:color w:val="000000"/>
          <w:sz w:val="28"/>
          <w:szCs w:val="28"/>
        </w:rPr>
        <w:t xml:space="preserve">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61E24" w:rsidRPr="00661E24">
        <w:rPr>
          <w:rFonts w:ascii="Times New Roman" w:hAnsi="Times New Roman" w:cs="Times New Roman"/>
          <w:color w:val="000000"/>
          <w:sz w:val="28"/>
        </w:rPr>
        <w:t>Екатериновского сельского поселения Партизанского муниципального района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w:t>
      </w:r>
      <w:proofErr w:type="spellStart"/>
      <w:r w:rsidRPr="001F1F63">
        <w:rPr>
          <w:rFonts w:ascii="Times New Roman" w:hAnsi="Times New Roman" w:cs="Times New Roman"/>
          <w:color w:val="000000"/>
          <w:sz w:val="28"/>
          <w:szCs w:val="28"/>
        </w:rPr>
        <w:t>население</w:t>
      </w:r>
      <w:r w:rsidR="00661E24" w:rsidRPr="00661E24">
        <w:rPr>
          <w:rFonts w:ascii="Times New Roman" w:hAnsi="Times New Roman" w:cs="Times New Roman"/>
          <w:color w:val="000000"/>
          <w:sz w:val="28"/>
        </w:rPr>
        <w:t>Екатериновского</w:t>
      </w:r>
      <w:proofErr w:type="spellEnd"/>
      <w:r w:rsidR="00661E24" w:rsidRPr="00661E24">
        <w:rPr>
          <w:rFonts w:ascii="Times New Roman" w:hAnsi="Times New Roman" w:cs="Times New Roman"/>
          <w:color w:val="000000"/>
          <w:sz w:val="28"/>
        </w:rPr>
        <w:t xml:space="preserve"> сельского поселения Партизанского муниципального района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proofErr w:type="spellStart"/>
      <w:r w:rsidRPr="001F1F63">
        <w:rPr>
          <w:rFonts w:ascii="Times New Roman" w:hAnsi="Times New Roman" w:cs="Times New Roman"/>
          <w:color w:val="000000"/>
          <w:sz w:val="28"/>
          <w:szCs w:val="28"/>
        </w:rPr>
        <w:t>администрации</w:t>
      </w:r>
      <w:proofErr w:type="gramStart"/>
      <w:r w:rsidRPr="001F1F63">
        <w:rPr>
          <w:rFonts w:ascii="Times New Roman" w:hAnsi="Times New Roman" w:cs="Times New Roman"/>
          <w:color w:val="000000"/>
          <w:sz w:val="28"/>
          <w:szCs w:val="28"/>
        </w:rPr>
        <w:t>.У</w:t>
      </w:r>
      <w:proofErr w:type="gramEnd"/>
      <w:r w:rsidRPr="001F1F63">
        <w:rPr>
          <w:rFonts w:ascii="Times New Roman" w:hAnsi="Times New Roman" w:cs="Times New Roman"/>
          <w:color w:val="000000"/>
          <w:sz w:val="28"/>
          <w:szCs w:val="28"/>
        </w:rPr>
        <w:t>казанный</w:t>
      </w:r>
      <w:proofErr w:type="spellEnd"/>
      <w:r w:rsidRPr="001F1F63">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661E24" w:rsidRPr="00661E24">
        <w:rPr>
          <w:color w:val="000000"/>
          <w:sz w:val="28"/>
          <w:szCs w:val="28"/>
        </w:rPr>
        <w:t xml:space="preserve">Екатериновского сельского поселения Партизанского муниципального </w:t>
      </w:r>
      <w:proofErr w:type="spellStart"/>
      <w:r w:rsidR="00661E24" w:rsidRPr="00661E24">
        <w:rPr>
          <w:color w:val="000000"/>
          <w:sz w:val="28"/>
          <w:szCs w:val="28"/>
        </w:rPr>
        <w:t>района</w:t>
      </w:r>
      <w:r w:rsidRPr="001F1F63">
        <w:rPr>
          <w:color w:val="000000"/>
          <w:sz w:val="28"/>
          <w:szCs w:val="28"/>
        </w:rPr>
        <w:t>не</w:t>
      </w:r>
      <w:proofErr w:type="spellEnd"/>
      <w:r w:rsidRPr="001F1F63">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1F1F63">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661E24" w:rsidRPr="00661E24">
        <w:rPr>
          <w:rFonts w:ascii="Times New Roman" w:hAnsi="Times New Roman" w:cs="Times New Roman"/>
          <w:color w:val="000000"/>
          <w:sz w:val="28"/>
          <w:szCs w:val="28"/>
        </w:rPr>
        <w:t xml:space="preserve">Екатериновского сельского поселения Партизанского муниципального </w:t>
      </w:r>
      <w:proofErr w:type="spellStart"/>
      <w:r w:rsidR="00661E24" w:rsidRPr="00661E24">
        <w:rPr>
          <w:rFonts w:ascii="Times New Roman" w:hAnsi="Times New Roman" w:cs="Times New Roman"/>
          <w:color w:val="000000"/>
          <w:sz w:val="28"/>
          <w:szCs w:val="28"/>
        </w:rPr>
        <w:t>района</w:t>
      </w:r>
      <w:r w:rsidRPr="001F1F63">
        <w:rPr>
          <w:rFonts w:ascii="Times New Roman" w:hAnsi="Times New Roman" w:cs="Times New Roman"/>
          <w:color w:val="000000"/>
          <w:sz w:val="28"/>
          <w:szCs w:val="28"/>
        </w:rPr>
        <w:t>и</w:t>
      </w:r>
      <w:proofErr w:type="spellEnd"/>
      <w:r w:rsidRPr="001F1F63">
        <w:rPr>
          <w:rFonts w:ascii="Times New Roman" w:hAnsi="Times New Roman" w:cs="Times New Roman"/>
          <w:color w:val="000000"/>
          <w:sz w:val="28"/>
          <w:szCs w:val="28"/>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61E24" w:rsidRPr="00661E24">
        <w:rPr>
          <w:rFonts w:ascii="Times New Roman" w:hAnsi="Times New Roman" w:cs="Times New Roman"/>
          <w:color w:val="000000"/>
          <w:sz w:val="28"/>
          <w:szCs w:val="28"/>
        </w:rPr>
        <w:t xml:space="preserve">Екатериновского сельского поселения </w:t>
      </w:r>
      <w:r w:rsidR="00661E24" w:rsidRPr="00661E24">
        <w:rPr>
          <w:rFonts w:ascii="Times New Roman" w:hAnsi="Times New Roman" w:cs="Times New Roman"/>
          <w:color w:val="000000"/>
          <w:sz w:val="28"/>
          <w:szCs w:val="28"/>
        </w:rPr>
        <w:lastRenderedPageBreak/>
        <w:t xml:space="preserve">Партизанского муниципального района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w:t>
      </w:r>
      <w:r w:rsidRPr="001F1F6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661E24" w:rsidRPr="00661E24">
        <w:rPr>
          <w:rFonts w:ascii="Times New Roman" w:hAnsi="Times New Roman" w:cs="Times New Roman"/>
          <w:color w:val="000000"/>
          <w:sz w:val="28"/>
          <w:szCs w:val="28"/>
        </w:rPr>
        <w:t>Екатериновского сельского поселения Партизанского муниципального района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00EA7739">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1F1F63">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1F1F63">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F1F63">
        <w:rPr>
          <w:rFonts w:ascii="Times New Roman" w:hAnsi="Times New Roman" w:cs="Times New Roman"/>
          <w:color w:val="000000"/>
          <w:sz w:val="28"/>
          <w:szCs w:val="28"/>
          <w:shd w:val="clear" w:color="auto" w:fill="FFFFFF"/>
        </w:rPr>
        <w:t>аутентификации</w:t>
      </w:r>
      <w:proofErr w:type="gramEnd"/>
      <w:r w:rsidRPr="001F1F6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1F1F63">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1F1F63">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1E24">
        <w:rPr>
          <w:rFonts w:ascii="Times New Roman" w:hAnsi="Times New Roman" w:cs="Times New Roman"/>
          <w:sz w:val="28"/>
          <w:szCs w:val="28"/>
        </w:rPr>
        <w:t>Приморского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1E24" w:rsidRPr="00661E24">
        <w:rPr>
          <w:rFonts w:ascii="Times New Roman" w:hAnsi="Times New Roman" w:cs="Times New Roman"/>
          <w:color w:val="000000"/>
          <w:sz w:val="28"/>
          <w:szCs w:val="28"/>
        </w:rPr>
        <w:t xml:space="preserve">Екатериновского сельского поселения Партизанского муниципального района </w:t>
      </w:r>
      <w:r w:rsidRPr="001F1F63">
        <w:rPr>
          <w:rFonts w:ascii="Times New Roman" w:hAnsi="Times New Roman" w:cs="Times New Roman"/>
          <w:color w:val="000000"/>
          <w:sz w:val="28"/>
          <w:szCs w:val="28"/>
        </w:rPr>
        <w:t xml:space="preserve">с предварительным информированием главы </w:t>
      </w:r>
      <w:r w:rsidR="00661E24" w:rsidRPr="00661E24">
        <w:rPr>
          <w:rFonts w:ascii="Times New Roman" w:hAnsi="Times New Roman" w:cs="Times New Roman"/>
          <w:color w:val="000000"/>
          <w:sz w:val="28"/>
          <w:szCs w:val="28"/>
        </w:rPr>
        <w:t xml:space="preserve">Екатериновского сельского поселения Партизанского муниципального района </w:t>
      </w:r>
      <w:r w:rsidRPr="001F1F63">
        <w:rPr>
          <w:rFonts w:ascii="Times New Roman" w:hAnsi="Times New Roman" w:cs="Times New Roman"/>
          <w:color w:val="000000"/>
          <w:sz w:val="28"/>
          <w:szCs w:val="28"/>
        </w:rPr>
        <w:t>о наличии в</w:t>
      </w:r>
      <w:r w:rsidR="00A262D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661E24" w:rsidRPr="00661E24">
        <w:rPr>
          <w:rFonts w:ascii="Times New Roman" w:hAnsi="Times New Roman" w:cs="Times New Roman"/>
          <w:color w:val="000000"/>
          <w:sz w:val="28"/>
          <w:szCs w:val="28"/>
        </w:rPr>
        <w:t xml:space="preserve">Екатериновского сельского поселения Партизанского муниципального </w:t>
      </w:r>
      <w:r w:rsidR="00661E24">
        <w:rPr>
          <w:rFonts w:ascii="Times New Roman" w:hAnsi="Times New Roman" w:cs="Times New Roman"/>
          <w:color w:val="000000"/>
          <w:sz w:val="28"/>
          <w:szCs w:val="28"/>
        </w:rPr>
        <w:t>района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61E24" w:rsidRPr="00661E24">
        <w:rPr>
          <w:rFonts w:ascii="Times New Roman" w:hAnsi="Times New Roman" w:cs="Times New Roman"/>
          <w:color w:val="000000"/>
          <w:sz w:val="28"/>
          <w:szCs w:val="28"/>
        </w:rPr>
        <w:t xml:space="preserve">Екатериновского сельского поселения Партизанского муниципального района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A262DB">
        <w:rPr>
          <w:rFonts w:ascii="Times New Roman" w:hAnsi="Times New Roman" w:cs="Times New Roman"/>
          <w:color w:val="000000"/>
          <w:sz w:val="28"/>
          <w:szCs w:val="28"/>
        </w:rPr>
        <w:t xml:space="preserve"> </w:t>
      </w:r>
      <w:r w:rsidR="00661E24">
        <w:rPr>
          <w:rFonts w:ascii="Times New Roman" w:hAnsi="Times New Roman" w:cs="Times New Roman"/>
          <w:bCs/>
          <w:color w:val="000000"/>
          <w:sz w:val="28"/>
          <w:szCs w:val="28"/>
        </w:rPr>
        <w:t>муниципальным комитетом Екатериновского сельского поселения Партизанского муниципального района</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661E24" w:rsidRDefault="00661E24" w:rsidP="00AB6A6C">
      <w:pPr>
        <w:pStyle w:val="ConsPlusNormal"/>
        <w:ind w:firstLine="0"/>
        <w:jc w:val="right"/>
        <w:rPr>
          <w:rFonts w:ascii="Times New Roman" w:hAnsi="Times New Roman" w:cs="Times New Roman"/>
          <w:color w:val="000000"/>
          <w:sz w:val="24"/>
          <w:szCs w:val="24"/>
        </w:rPr>
      </w:pPr>
      <w:r w:rsidRPr="00661E24">
        <w:rPr>
          <w:rFonts w:ascii="Times New Roman" w:hAnsi="Times New Roman" w:cs="Times New Roman"/>
          <w:color w:val="000000"/>
          <w:sz w:val="24"/>
          <w:szCs w:val="24"/>
        </w:rPr>
        <w:t xml:space="preserve">Екатериновского сельского поселения </w:t>
      </w:r>
    </w:p>
    <w:p w:rsidR="00AB6A6C" w:rsidRDefault="00661E24" w:rsidP="00AB6A6C">
      <w:pPr>
        <w:pStyle w:val="ConsPlusNormal"/>
        <w:ind w:firstLine="0"/>
        <w:jc w:val="right"/>
        <w:rPr>
          <w:rFonts w:ascii="Times New Roman" w:hAnsi="Times New Roman" w:cs="Times New Roman"/>
          <w:color w:val="000000"/>
          <w:sz w:val="24"/>
          <w:szCs w:val="24"/>
        </w:rPr>
      </w:pPr>
      <w:r w:rsidRPr="00661E24">
        <w:rPr>
          <w:rFonts w:ascii="Times New Roman" w:hAnsi="Times New Roman" w:cs="Times New Roman"/>
          <w:color w:val="000000"/>
          <w:sz w:val="24"/>
          <w:szCs w:val="24"/>
        </w:rPr>
        <w:t>Партизанского муниципального района</w:t>
      </w:r>
    </w:p>
    <w:p w:rsidR="00661E24" w:rsidRPr="001F1F63" w:rsidRDefault="00661E24"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661E24" w:rsidRPr="00661E24">
        <w:rPr>
          <w:rFonts w:ascii="Times New Roman" w:hAnsi="Times New Roman" w:cs="Times New Roman"/>
          <w:bCs w:val="0"/>
          <w:color w:val="000000"/>
          <w:sz w:val="28"/>
          <w:szCs w:val="28"/>
        </w:rPr>
        <w:t xml:space="preserve">Екатериновского сельского поселения Партизанского муниципального района </w:t>
      </w:r>
      <w:r w:rsidRPr="00661E24">
        <w:rPr>
          <w:rFonts w:ascii="Times New Roman" w:hAnsi="Times New Roman" w:cs="Times New Roman"/>
          <w:color w:val="000000"/>
          <w:sz w:val="28"/>
          <w:szCs w:val="28"/>
        </w:rPr>
        <w:t>ко</w:t>
      </w:r>
      <w:r w:rsidRPr="001F1F63">
        <w:rPr>
          <w:rFonts w:ascii="Times New Roman" w:hAnsi="Times New Roman" w:cs="Times New Roman"/>
          <w:color w:val="000000"/>
          <w:sz w:val="28"/>
          <w:szCs w:val="28"/>
        </w:rPr>
        <w:t>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A262DB" w:rsidRDefault="00AB6A6C" w:rsidP="00A262D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661E24" w:rsidRDefault="00661E24" w:rsidP="00661E24">
      <w:pPr>
        <w:widowControl w:val="0"/>
        <w:autoSpaceDE w:val="0"/>
        <w:spacing w:line="276" w:lineRule="auto"/>
        <w:ind w:firstLine="540"/>
        <w:jc w:val="right"/>
        <w:rPr>
          <w:color w:val="000000"/>
          <w:lang w:eastAsia="zh-CN"/>
        </w:rPr>
      </w:pPr>
      <w:r w:rsidRPr="00661E24">
        <w:rPr>
          <w:color w:val="000000"/>
          <w:lang w:eastAsia="zh-CN"/>
        </w:rPr>
        <w:t xml:space="preserve">Екатериновского сельского поселения </w:t>
      </w:r>
    </w:p>
    <w:p w:rsidR="00AB6A6C" w:rsidRDefault="00661E24" w:rsidP="00661E24">
      <w:pPr>
        <w:widowControl w:val="0"/>
        <w:autoSpaceDE w:val="0"/>
        <w:spacing w:line="276" w:lineRule="auto"/>
        <w:ind w:firstLine="540"/>
        <w:jc w:val="right"/>
        <w:rPr>
          <w:color w:val="000000"/>
          <w:lang w:eastAsia="zh-CN"/>
        </w:rPr>
      </w:pPr>
      <w:r w:rsidRPr="00661E24">
        <w:rPr>
          <w:color w:val="000000"/>
          <w:lang w:eastAsia="zh-CN"/>
        </w:rPr>
        <w:t>Партизанского муниципального района</w:t>
      </w:r>
    </w:p>
    <w:p w:rsidR="00661E24" w:rsidRPr="001F1F63" w:rsidRDefault="00661E24" w:rsidP="00661E24">
      <w:pPr>
        <w:widowControl w:val="0"/>
        <w:autoSpaceDE w:val="0"/>
        <w:spacing w:line="276" w:lineRule="auto"/>
        <w:ind w:firstLine="540"/>
        <w:jc w:val="right"/>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661E24" w:rsidRPr="00661E24">
        <w:rPr>
          <w:rFonts w:ascii="Times New Roman" w:hAnsi="Times New Roman" w:cs="Times New Roman"/>
          <w:bCs w:val="0"/>
          <w:color w:val="000000"/>
          <w:sz w:val="28"/>
          <w:szCs w:val="28"/>
        </w:rPr>
        <w:t xml:space="preserve">Екатериновского сельского поселения Партизанского муниципального района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 xml:space="preserve">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Default="00661E24" w:rsidP="00AB6A6C">
      <w:pPr>
        <w:pStyle w:val="2"/>
        <w:tabs>
          <w:tab w:val="left" w:pos="1200"/>
        </w:tabs>
        <w:spacing w:after="0" w:line="360" w:lineRule="auto"/>
        <w:ind w:firstLine="709"/>
        <w:jc w:val="both"/>
        <w:rPr>
          <w:sz w:val="28"/>
          <w:szCs w:val="28"/>
        </w:rPr>
      </w:pPr>
    </w:p>
    <w:p w:rsidR="00661E24" w:rsidRPr="00661E24" w:rsidRDefault="00661E24" w:rsidP="00661E24">
      <w:pPr>
        <w:autoSpaceDE w:val="0"/>
        <w:autoSpaceDN w:val="0"/>
        <w:adjustRightInd w:val="0"/>
        <w:spacing w:line="276" w:lineRule="auto"/>
        <w:rPr>
          <w:sz w:val="28"/>
          <w:szCs w:val="26"/>
        </w:rPr>
      </w:pPr>
      <w:r w:rsidRPr="00661E24">
        <w:rPr>
          <w:sz w:val="28"/>
          <w:szCs w:val="26"/>
        </w:rPr>
        <w:t>Глава</w:t>
      </w:r>
    </w:p>
    <w:p w:rsidR="00661E24" w:rsidRPr="00661E24" w:rsidRDefault="00661E24" w:rsidP="00661E24">
      <w:pPr>
        <w:autoSpaceDE w:val="0"/>
        <w:autoSpaceDN w:val="0"/>
        <w:adjustRightInd w:val="0"/>
        <w:spacing w:line="276" w:lineRule="auto"/>
        <w:rPr>
          <w:sz w:val="28"/>
          <w:szCs w:val="26"/>
        </w:rPr>
      </w:pPr>
      <w:r w:rsidRPr="00661E24">
        <w:rPr>
          <w:sz w:val="28"/>
          <w:szCs w:val="26"/>
        </w:rPr>
        <w:t xml:space="preserve">Екатериновского сельского поселения </w:t>
      </w:r>
    </w:p>
    <w:p w:rsidR="00661E24" w:rsidRPr="00661E24" w:rsidRDefault="00661E24" w:rsidP="00661E24">
      <w:pPr>
        <w:autoSpaceDE w:val="0"/>
        <w:autoSpaceDN w:val="0"/>
        <w:adjustRightInd w:val="0"/>
        <w:spacing w:line="276" w:lineRule="auto"/>
        <w:rPr>
          <w:sz w:val="26"/>
          <w:szCs w:val="26"/>
        </w:rPr>
      </w:pPr>
      <w:r w:rsidRPr="00661E24">
        <w:rPr>
          <w:sz w:val="28"/>
          <w:szCs w:val="26"/>
        </w:rPr>
        <w:t xml:space="preserve">Партизанского муниципального района                       </w:t>
      </w:r>
      <w:bookmarkStart w:id="3" w:name="_GoBack"/>
      <w:bookmarkEnd w:id="3"/>
      <w:r w:rsidR="003E694C">
        <w:rPr>
          <w:sz w:val="28"/>
          <w:szCs w:val="26"/>
        </w:rPr>
        <w:t xml:space="preserve">                         </w:t>
      </w:r>
      <w:r w:rsidRPr="00661E24">
        <w:rPr>
          <w:sz w:val="28"/>
          <w:szCs w:val="26"/>
        </w:rPr>
        <w:t xml:space="preserve">О.И. Денисов                                 </w:t>
      </w:r>
      <w:r w:rsidRPr="00661E24">
        <w:rPr>
          <w:sz w:val="26"/>
          <w:szCs w:val="26"/>
        </w:rPr>
        <w:tab/>
      </w:r>
      <w:r w:rsidRPr="00661E24">
        <w:rPr>
          <w:sz w:val="26"/>
          <w:szCs w:val="26"/>
        </w:rPr>
        <w:tab/>
      </w:r>
      <w:r w:rsidRPr="00661E24">
        <w:rPr>
          <w:sz w:val="26"/>
          <w:szCs w:val="26"/>
        </w:rPr>
        <w:tab/>
      </w: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Default="00661E24" w:rsidP="00661E24">
      <w:pPr>
        <w:rPr>
          <w:sz w:val="28"/>
          <w:szCs w:val="28"/>
        </w:rPr>
      </w:pPr>
    </w:p>
    <w:p w:rsidR="00661E24" w:rsidRPr="00661E24" w:rsidRDefault="00661E24" w:rsidP="00661E24">
      <w:pPr>
        <w:rPr>
          <w:sz w:val="28"/>
          <w:szCs w:val="28"/>
        </w:rPr>
      </w:pPr>
    </w:p>
    <w:p w:rsidR="00661E24" w:rsidRPr="00661E24" w:rsidRDefault="00661E24" w:rsidP="00661E24">
      <w:pPr>
        <w:rPr>
          <w:sz w:val="28"/>
          <w:szCs w:val="28"/>
        </w:rPr>
      </w:pPr>
    </w:p>
    <w:p w:rsidR="00661E24" w:rsidRPr="00661E24" w:rsidRDefault="003E694C" w:rsidP="00661E24">
      <w:pPr>
        <w:autoSpaceDE w:val="0"/>
        <w:autoSpaceDN w:val="0"/>
        <w:adjustRightInd w:val="0"/>
        <w:rPr>
          <w:sz w:val="28"/>
          <w:szCs w:val="26"/>
        </w:rPr>
      </w:pPr>
      <w:r>
        <w:rPr>
          <w:sz w:val="28"/>
          <w:szCs w:val="26"/>
        </w:rPr>
        <w:t>26</w:t>
      </w:r>
      <w:r w:rsidR="00661E24">
        <w:rPr>
          <w:sz w:val="28"/>
          <w:szCs w:val="26"/>
        </w:rPr>
        <w:t>.10</w:t>
      </w:r>
      <w:r w:rsidR="00661E24" w:rsidRPr="00661E24">
        <w:rPr>
          <w:sz w:val="28"/>
          <w:szCs w:val="26"/>
        </w:rPr>
        <w:t>. 2021</w:t>
      </w:r>
    </w:p>
    <w:p w:rsidR="00661E24" w:rsidRPr="00661E24" w:rsidRDefault="003E694C" w:rsidP="00661E24">
      <w:pPr>
        <w:autoSpaceDE w:val="0"/>
        <w:autoSpaceDN w:val="0"/>
        <w:adjustRightInd w:val="0"/>
        <w:rPr>
          <w:sz w:val="28"/>
          <w:szCs w:val="26"/>
        </w:rPr>
      </w:pPr>
      <w:r>
        <w:rPr>
          <w:sz w:val="28"/>
          <w:szCs w:val="26"/>
        </w:rPr>
        <w:t>№ 32</w:t>
      </w:r>
      <w:r w:rsidR="00661E24" w:rsidRPr="00661E24">
        <w:rPr>
          <w:sz w:val="28"/>
          <w:szCs w:val="26"/>
        </w:rPr>
        <w:t>-МПА</w:t>
      </w:r>
    </w:p>
    <w:sectPr w:rsidR="00661E24" w:rsidRPr="00661E24" w:rsidSect="003E694C">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39" w:rsidRDefault="00EA7739" w:rsidP="00AB6A6C">
      <w:r>
        <w:separator/>
      </w:r>
    </w:p>
  </w:endnote>
  <w:endnote w:type="continuationSeparator" w:id="1">
    <w:p w:rsidR="00EA7739" w:rsidRDefault="00EA7739"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39" w:rsidRDefault="00EA7739" w:rsidP="00AB6A6C">
      <w:r>
        <w:separator/>
      </w:r>
    </w:p>
  </w:footnote>
  <w:footnote w:type="continuationSeparator" w:id="1">
    <w:p w:rsidR="00EA7739" w:rsidRDefault="00EA7739"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39" w:rsidRDefault="00EA7739" w:rsidP="003E694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A7739" w:rsidRDefault="00EA77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39" w:rsidRDefault="00EA7739" w:rsidP="003E694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E30EF">
      <w:rPr>
        <w:rStyle w:val="a8"/>
        <w:noProof/>
      </w:rPr>
      <w:t>14</w:t>
    </w:r>
    <w:r>
      <w:rPr>
        <w:rStyle w:val="a8"/>
      </w:rPr>
      <w:fldChar w:fldCharType="end"/>
    </w:r>
  </w:p>
  <w:p w:rsidR="00EA7739" w:rsidRDefault="00EA773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B6A6C"/>
    <w:rsid w:val="000011FD"/>
    <w:rsid w:val="001F1F63"/>
    <w:rsid w:val="003E694C"/>
    <w:rsid w:val="00452402"/>
    <w:rsid w:val="00535FFF"/>
    <w:rsid w:val="006341B7"/>
    <w:rsid w:val="00661E24"/>
    <w:rsid w:val="006C406F"/>
    <w:rsid w:val="006F7DEA"/>
    <w:rsid w:val="00750556"/>
    <w:rsid w:val="007844DA"/>
    <w:rsid w:val="007B1DC4"/>
    <w:rsid w:val="007F0581"/>
    <w:rsid w:val="007F47B4"/>
    <w:rsid w:val="00890A01"/>
    <w:rsid w:val="008A5552"/>
    <w:rsid w:val="00902573"/>
    <w:rsid w:val="00935631"/>
    <w:rsid w:val="009D07EB"/>
    <w:rsid w:val="00A262DB"/>
    <w:rsid w:val="00A67121"/>
    <w:rsid w:val="00AB6A6C"/>
    <w:rsid w:val="00B57027"/>
    <w:rsid w:val="00C977B8"/>
    <w:rsid w:val="00CB5CBF"/>
    <w:rsid w:val="00CE30EF"/>
    <w:rsid w:val="00D1628C"/>
    <w:rsid w:val="00EA7739"/>
    <w:rsid w:val="00FA5221"/>
    <w:rsid w:val="00FD0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E805-CDA3-4860-A52B-92C558D0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31</Pages>
  <Words>8094</Words>
  <Characters>46138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cp:revision>
  <cp:lastPrinted>2022-01-11T01:02:00Z</cp:lastPrinted>
  <dcterms:created xsi:type="dcterms:W3CDTF">2021-09-06T04:18:00Z</dcterms:created>
  <dcterms:modified xsi:type="dcterms:W3CDTF">2022-01-11T01:06:00Z</dcterms:modified>
</cp:coreProperties>
</file>