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FE" w:rsidRDefault="005C37A2" w:rsidP="005C37A2">
      <w:pPr>
        <w:spacing w:before="0" w:after="0" w:line="240" w:lineRule="auto"/>
        <w:jc w:val="right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ПРОЕКТ</w:t>
      </w:r>
    </w:p>
    <w:p w:rsidR="00CF1DEA" w:rsidRPr="00CF1DEA" w:rsidRDefault="00CF1DEA" w:rsidP="00CF1DEA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CF1DEA">
        <w:rPr>
          <w:rFonts w:ascii="Times New Roman" w:hAnsi="Times New Roman"/>
          <w:b/>
          <w:spacing w:val="0"/>
          <w:sz w:val="28"/>
          <w:szCs w:val="28"/>
        </w:rPr>
        <w:t>АДМИНИСТРАЦИЯ</w:t>
      </w:r>
    </w:p>
    <w:p w:rsidR="00CF1DEA" w:rsidRPr="00CF1DEA" w:rsidRDefault="00125C1A" w:rsidP="00CF1DEA">
      <w:pPr>
        <w:spacing w:before="0" w:after="0" w:line="240" w:lineRule="auto"/>
        <w:ind w:left="-567" w:firstLine="141"/>
        <w:jc w:val="center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ЕКАТЕРИНОВСКОГО</w:t>
      </w:r>
      <w:r w:rsidR="00CF1DEA" w:rsidRPr="00CF1DEA">
        <w:rPr>
          <w:rFonts w:ascii="Times New Roman" w:hAnsi="Times New Roman"/>
          <w:b/>
          <w:spacing w:val="0"/>
          <w:sz w:val="28"/>
          <w:szCs w:val="28"/>
        </w:rPr>
        <w:t xml:space="preserve"> СЕЛЬСКОГО ПОСЕЛЕНИЯ</w:t>
      </w:r>
    </w:p>
    <w:p w:rsidR="00CF1DEA" w:rsidRPr="00CF1DEA" w:rsidRDefault="00CF1DEA" w:rsidP="00CF1DEA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CF1DEA">
        <w:rPr>
          <w:rFonts w:ascii="Times New Roman" w:hAnsi="Times New Roman"/>
          <w:b/>
          <w:spacing w:val="0"/>
          <w:sz w:val="28"/>
          <w:szCs w:val="28"/>
        </w:rPr>
        <w:t>ПАРТИЗАНСКОГО МУНИЦИПАЛЬНОГО РАЙОНА</w:t>
      </w:r>
    </w:p>
    <w:p w:rsidR="00103D01" w:rsidRPr="008647DC" w:rsidRDefault="00103D01" w:rsidP="00CF1D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D01" w:rsidRPr="008647DC" w:rsidRDefault="00103D01" w:rsidP="00E95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1DEA" w:rsidRPr="00CF1DEA" w:rsidRDefault="00CF1DEA" w:rsidP="00CF1DEA">
      <w:pPr>
        <w:spacing w:before="0"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CF1DEA">
        <w:rPr>
          <w:rFonts w:ascii="Times New Roman" w:hAnsi="Times New Roman"/>
          <w:b/>
          <w:spacing w:val="20"/>
          <w:sz w:val="26"/>
          <w:szCs w:val="26"/>
        </w:rPr>
        <w:t>ПОСТАНОВЛЕНИЕ</w:t>
      </w:r>
    </w:p>
    <w:p w:rsidR="00632BEA" w:rsidRDefault="00632BEA" w:rsidP="00632BEA">
      <w:pPr>
        <w:spacing w:before="0" w:after="0" w:line="240" w:lineRule="auto"/>
        <w:rPr>
          <w:rFonts w:ascii="Times New Roman" w:hAnsi="Times New Roman"/>
          <w:spacing w:val="0"/>
          <w:sz w:val="26"/>
          <w:szCs w:val="26"/>
        </w:rPr>
      </w:pPr>
    </w:p>
    <w:p w:rsidR="00CF1DEA" w:rsidRPr="00CF1DEA" w:rsidRDefault="00BF41B5" w:rsidP="00632BEA">
      <w:pPr>
        <w:spacing w:before="0" w:after="0" w:line="240" w:lineRule="auto"/>
        <w:rPr>
          <w:rFonts w:ascii="Times New Roman" w:hAnsi="Times New Roman"/>
          <w:spacing w:val="0"/>
          <w:sz w:val="26"/>
          <w:szCs w:val="26"/>
        </w:rPr>
      </w:pPr>
      <w:r>
        <w:rPr>
          <w:rFonts w:ascii="Times New Roman" w:hAnsi="Times New Roman"/>
          <w:spacing w:val="0"/>
          <w:sz w:val="26"/>
          <w:szCs w:val="26"/>
        </w:rPr>
        <w:t>00.00.</w:t>
      </w:r>
      <w:r w:rsidR="00CF1DEA">
        <w:rPr>
          <w:rFonts w:ascii="Times New Roman" w:hAnsi="Times New Roman"/>
          <w:spacing w:val="0"/>
          <w:sz w:val="26"/>
          <w:szCs w:val="26"/>
        </w:rPr>
        <w:t xml:space="preserve"> </w:t>
      </w:r>
      <w:r w:rsidR="00977035">
        <w:rPr>
          <w:rFonts w:ascii="Times New Roman" w:hAnsi="Times New Roman"/>
          <w:spacing w:val="0"/>
          <w:sz w:val="26"/>
          <w:szCs w:val="26"/>
        </w:rPr>
        <w:t>2018</w:t>
      </w:r>
      <w:r w:rsidR="00CF1DEA" w:rsidRPr="00CF1DEA">
        <w:rPr>
          <w:rFonts w:ascii="Times New Roman" w:hAnsi="Times New Roman"/>
          <w:spacing w:val="0"/>
          <w:sz w:val="26"/>
          <w:szCs w:val="26"/>
        </w:rPr>
        <w:t xml:space="preserve"> года    </w:t>
      </w:r>
      <w:r w:rsidR="00EB5AC7">
        <w:rPr>
          <w:rFonts w:ascii="Times New Roman" w:hAnsi="Times New Roman"/>
          <w:spacing w:val="0"/>
          <w:sz w:val="26"/>
          <w:szCs w:val="26"/>
        </w:rPr>
        <w:t xml:space="preserve"> </w:t>
      </w:r>
      <w:r w:rsidR="00125C1A">
        <w:rPr>
          <w:rFonts w:ascii="Times New Roman" w:hAnsi="Times New Roman"/>
          <w:spacing w:val="0"/>
          <w:sz w:val="26"/>
          <w:szCs w:val="26"/>
        </w:rPr>
        <w:t xml:space="preserve">               </w:t>
      </w:r>
      <w:r w:rsidR="00EB5AC7">
        <w:rPr>
          <w:rFonts w:ascii="Times New Roman" w:hAnsi="Times New Roman"/>
          <w:spacing w:val="0"/>
          <w:sz w:val="26"/>
          <w:szCs w:val="26"/>
        </w:rPr>
        <w:t xml:space="preserve">   </w:t>
      </w:r>
      <w:r w:rsidR="00CF1DEA" w:rsidRPr="00CF1DEA">
        <w:rPr>
          <w:rFonts w:ascii="Times New Roman" w:hAnsi="Times New Roman"/>
          <w:spacing w:val="0"/>
          <w:sz w:val="26"/>
          <w:szCs w:val="26"/>
        </w:rPr>
        <w:t xml:space="preserve">   </w:t>
      </w:r>
      <w:proofErr w:type="gramStart"/>
      <w:r w:rsidR="00CF1DEA" w:rsidRPr="00CF1DEA">
        <w:rPr>
          <w:rFonts w:ascii="Times New Roman" w:hAnsi="Times New Roman"/>
          <w:spacing w:val="0"/>
          <w:sz w:val="26"/>
          <w:szCs w:val="26"/>
        </w:rPr>
        <w:t>с</w:t>
      </w:r>
      <w:proofErr w:type="gramEnd"/>
      <w:r w:rsidR="00CF1DEA" w:rsidRPr="00CF1DEA">
        <w:rPr>
          <w:rFonts w:ascii="Times New Roman" w:hAnsi="Times New Roman"/>
          <w:spacing w:val="0"/>
          <w:sz w:val="26"/>
          <w:szCs w:val="26"/>
        </w:rPr>
        <w:t xml:space="preserve">.  </w:t>
      </w:r>
      <w:r w:rsidR="00977035">
        <w:rPr>
          <w:rFonts w:ascii="Times New Roman" w:hAnsi="Times New Roman"/>
          <w:spacing w:val="0"/>
          <w:sz w:val="26"/>
          <w:szCs w:val="26"/>
        </w:rPr>
        <w:t>Екатериновка</w:t>
      </w:r>
      <w:r w:rsidR="00CF1DEA" w:rsidRPr="00CF1DEA">
        <w:rPr>
          <w:rFonts w:ascii="Times New Roman" w:hAnsi="Times New Roman"/>
          <w:spacing w:val="0"/>
          <w:sz w:val="26"/>
          <w:szCs w:val="26"/>
        </w:rPr>
        <w:t xml:space="preserve"> </w:t>
      </w:r>
      <w:r w:rsidR="00CF1DEA" w:rsidRPr="00CF1DEA">
        <w:rPr>
          <w:rFonts w:ascii="Times New Roman" w:hAnsi="Times New Roman"/>
          <w:spacing w:val="0"/>
          <w:sz w:val="26"/>
          <w:szCs w:val="26"/>
        </w:rPr>
        <w:tab/>
      </w:r>
      <w:r w:rsidR="00CF1DEA" w:rsidRPr="00CF1DEA">
        <w:rPr>
          <w:rFonts w:ascii="Times New Roman" w:hAnsi="Times New Roman"/>
          <w:spacing w:val="0"/>
          <w:sz w:val="26"/>
          <w:szCs w:val="26"/>
        </w:rPr>
        <w:tab/>
        <w:t xml:space="preserve">         </w:t>
      </w:r>
      <w:r w:rsidR="00EB5AC7">
        <w:rPr>
          <w:rFonts w:ascii="Times New Roman" w:hAnsi="Times New Roman"/>
          <w:spacing w:val="0"/>
          <w:sz w:val="26"/>
          <w:szCs w:val="26"/>
        </w:rPr>
        <w:t xml:space="preserve">   </w:t>
      </w:r>
      <w:r w:rsidR="00CF1DEA" w:rsidRPr="00CF1DEA">
        <w:rPr>
          <w:rFonts w:ascii="Times New Roman" w:hAnsi="Times New Roman"/>
          <w:spacing w:val="0"/>
          <w:sz w:val="26"/>
          <w:szCs w:val="26"/>
        </w:rPr>
        <w:t xml:space="preserve"> </w:t>
      </w:r>
      <w:r w:rsidR="00CF1DEA" w:rsidRPr="00CF1DEA">
        <w:rPr>
          <w:rFonts w:ascii="Times New Roman" w:hAnsi="Times New Roman"/>
          <w:spacing w:val="0"/>
          <w:sz w:val="26"/>
          <w:szCs w:val="26"/>
        </w:rPr>
        <w:tab/>
        <w:t xml:space="preserve">№ </w:t>
      </w:r>
      <w:r>
        <w:rPr>
          <w:rFonts w:ascii="Times New Roman" w:hAnsi="Times New Roman"/>
          <w:spacing w:val="0"/>
          <w:sz w:val="26"/>
          <w:szCs w:val="26"/>
        </w:rPr>
        <w:t>00</w:t>
      </w:r>
    </w:p>
    <w:p w:rsidR="00103D01" w:rsidRPr="00CF1DEA" w:rsidRDefault="00103D01" w:rsidP="00CF1D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D01" w:rsidRPr="00502BA6" w:rsidRDefault="00103D01" w:rsidP="00502BA6">
      <w:pPr>
        <w:spacing w:before="0"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103D01" w:rsidRPr="001276F4" w:rsidRDefault="00103D01" w:rsidP="001276F4">
      <w:pPr>
        <w:spacing w:before="0"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276F4">
        <w:rPr>
          <w:rFonts w:ascii="Times New Roman" w:hAnsi="Times New Roman"/>
          <w:b/>
          <w:sz w:val="26"/>
          <w:szCs w:val="26"/>
        </w:rPr>
        <w:t>Об утверждении порядка аккумулирования</w:t>
      </w:r>
      <w:r w:rsidR="001276F4">
        <w:rPr>
          <w:rFonts w:ascii="Times New Roman" w:hAnsi="Times New Roman"/>
          <w:b/>
          <w:sz w:val="26"/>
          <w:szCs w:val="26"/>
        </w:rPr>
        <w:t xml:space="preserve"> </w:t>
      </w:r>
      <w:r w:rsidRPr="001276F4">
        <w:rPr>
          <w:rFonts w:ascii="Times New Roman" w:hAnsi="Times New Roman"/>
          <w:b/>
          <w:sz w:val="26"/>
          <w:szCs w:val="26"/>
        </w:rPr>
        <w:t>и расходования средств заинтересованных лиц,</w:t>
      </w:r>
      <w:r w:rsidR="001276F4">
        <w:rPr>
          <w:rFonts w:ascii="Times New Roman" w:hAnsi="Times New Roman"/>
          <w:b/>
          <w:sz w:val="26"/>
          <w:szCs w:val="26"/>
        </w:rPr>
        <w:t xml:space="preserve"> </w:t>
      </w:r>
      <w:r w:rsidRPr="001276F4">
        <w:rPr>
          <w:rFonts w:ascii="Times New Roman" w:hAnsi="Times New Roman"/>
          <w:b/>
          <w:sz w:val="26"/>
          <w:szCs w:val="26"/>
        </w:rPr>
        <w:t>направляемых на выполнение минимального и</w:t>
      </w:r>
    </w:p>
    <w:p w:rsidR="00103D01" w:rsidRPr="001276F4" w:rsidRDefault="00103D01" w:rsidP="001276F4">
      <w:pPr>
        <w:widowControl w:val="0"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276F4">
        <w:rPr>
          <w:rFonts w:ascii="Times New Roman" w:hAnsi="Times New Roman"/>
          <w:b/>
          <w:sz w:val="26"/>
          <w:szCs w:val="26"/>
        </w:rPr>
        <w:t>дополнительного</w:t>
      </w:r>
      <w:proofErr w:type="gramEnd"/>
      <w:r w:rsidRPr="001276F4">
        <w:rPr>
          <w:rFonts w:ascii="Times New Roman" w:hAnsi="Times New Roman"/>
          <w:b/>
          <w:sz w:val="26"/>
          <w:szCs w:val="26"/>
        </w:rPr>
        <w:t xml:space="preserve"> перечней работ</w:t>
      </w:r>
      <w:r w:rsidR="001276F4">
        <w:rPr>
          <w:rFonts w:ascii="Times New Roman" w:hAnsi="Times New Roman"/>
          <w:b/>
          <w:sz w:val="26"/>
          <w:szCs w:val="26"/>
        </w:rPr>
        <w:t xml:space="preserve"> </w:t>
      </w:r>
      <w:r w:rsidRPr="001276F4">
        <w:rPr>
          <w:rFonts w:ascii="Times New Roman" w:hAnsi="Times New Roman"/>
          <w:b/>
          <w:sz w:val="26"/>
          <w:szCs w:val="26"/>
        </w:rPr>
        <w:t>по благоустройству дворовых территорий,</w:t>
      </w:r>
    </w:p>
    <w:p w:rsidR="00103D01" w:rsidRPr="001276F4" w:rsidRDefault="00103D01" w:rsidP="001276F4">
      <w:pPr>
        <w:widowControl w:val="0"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276F4">
        <w:rPr>
          <w:rFonts w:ascii="Times New Roman" w:hAnsi="Times New Roman"/>
          <w:b/>
          <w:sz w:val="26"/>
          <w:szCs w:val="26"/>
        </w:rPr>
        <w:t xml:space="preserve">и механизм </w:t>
      </w:r>
      <w:proofErr w:type="gramStart"/>
      <w:r w:rsidRPr="001276F4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1276F4">
        <w:rPr>
          <w:rFonts w:ascii="Times New Roman" w:hAnsi="Times New Roman"/>
          <w:b/>
          <w:sz w:val="26"/>
          <w:szCs w:val="26"/>
        </w:rPr>
        <w:t xml:space="preserve"> их расходованием.</w:t>
      </w:r>
    </w:p>
    <w:p w:rsidR="00103D01" w:rsidRPr="00CF1DEA" w:rsidRDefault="00103D01" w:rsidP="00CF1DEA">
      <w:pPr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Times New Roman" w:hAnsi="Times New Roman"/>
          <w:sz w:val="28"/>
          <w:szCs w:val="28"/>
        </w:rPr>
      </w:pPr>
    </w:p>
    <w:p w:rsidR="00103D01" w:rsidRDefault="00103D01" w:rsidP="00CF1DEA">
      <w:pPr>
        <w:spacing w:before="0" w:after="0" w:line="36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4E2637"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CF1DEA" w:rsidRPr="004E2637">
        <w:rPr>
          <w:rFonts w:ascii="Times New Roman" w:hAnsi="Times New Roman"/>
          <w:spacing w:val="0"/>
          <w:sz w:val="26"/>
          <w:szCs w:val="26"/>
        </w:rPr>
        <w:t xml:space="preserve"> и в целях реализации</w:t>
      </w:r>
      <w:proofErr w:type="gramEnd"/>
      <w:r w:rsidR="00CF1DEA" w:rsidRPr="004E2637">
        <w:rPr>
          <w:rFonts w:ascii="Times New Roman" w:hAnsi="Times New Roman"/>
          <w:spacing w:val="0"/>
          <w:sz w:val="26"/>
          <w:szCs w:val="26"/>
        </w:rPr>
        <w:t xml:space="preserve"> в 2018 году на территории </w:t>
      </w:r>
      <w:r w:rsidR="00125C1A">
        <w:rPr>
          <w:rFonts w:ascii="Times New Roman" w:hAnsi="Times New Roman"/>
          <w:spacing w:val="0"/>
          <w:sz w:val="26"/>
          <w:szCs w:val="26"/>
        </w:rPr>
        <w:t>Екатериновского</w:t>
      </w:r>
      <w:r w:rsidR="00CF1DEA" w:rsidRPr="004E2637">
        <w:rPr>
          <w:rFonts w:ascii="Times New Roman" w:hAnsi="Times New Roman"/>
          <w:spacing w:val="0"/>
          <w:sz w:val="26"/>
          <w:szCs w:val="26"/>
        </w:rPr>
        <w:t xml:space="preserve"> сельского поселения Партизанского муниципального района</w:t>
      </w:r>
      <w:r w:rsidRPr="004E2637">
        <w:rPr>
          <w:rFonts w:ascii="Times New Roman" w:hAnsi="Times New Roman"/>
          <w:spacing w:val="0"/>
          <w:sz w:val="26"/>
          <w:szCs w:val="26"/>
        </w:rPr>
        <w:t xml:space="preserve"> мероприятий по благоустройству дворовых территорий многоквартирных домов и муниципальных территорий общего</w:t>
      </w:r>
      <w:r w:rsidRPr="00CF1DEA">
        <w:rPr>
          <w:rFonts w:ascii="Times New Roman" w:hAnsi="Times New Roman"/>
          <w:spacing w:val="0"/>
          <w:sz w:val="28"/>
          <w:szCs w:val="28"/>
        </w:rPr>
        <w:t xml:space="preserve"> пользования</w:t>
      </w:r>
    </w:p>
    <w:p w:rsidR="00CF1DEA" w:rsidRPr="00CF1DEA" w:rsidRDefault="00CF1DEA" w:rsidP="00CF1DEA">
      <w:pPr>
        <w:spacing w:before="0"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03D01" w:rsidRPr="004E2637" w:rsidRDefault="00103D01" w:rsidP="00CF1DEA">
      <w:pPr>
        <w:spacing w:before="0" w:after="0" w:line="360" w:lineRule="auto"/>
        <w:rPr>
          <w:rFonts w:ascii="Times New Roman" w:hAnsi="Times New Roman"/>
          <w:sz w:val="26"/>
          <w:szCs w:val="26"/>
        </w:rPr>
      </w:pPr>
      <w:r w:rsidRPr="004E2637">
        <w:rPr>
          <w:rFonts w:ascii="Times New Roman" w:hAnsi="Times New Roman"/>
          <w:sz w:val="26"/>
          <w:szCs w:val="26"/>
        </w:rPr>
        <w:t>ПОСТАНОВЛЯЮ:</w:t>
      </w:r>
    </w:p>
    <w:p w:rsidR="00103D01" w:rsidRPr="004E2637" w:rsidRDefault="00AB16FE" w:rsidP="00AB16FE">
      <w:pPr>
        <w:tabs>
          <w:tab w:val="left" w:pos="567"/>
        </w:tabs>
        <w:spacing w:before="0"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103D01" w:rsidRPr="004E2637">
        <w:rPr>
          <w:rFonts w:ascii="Times New Roman" w:hAnsi="Times New Roman"/>
          <w:sz w:val="26"/>
          <w:szCs w:val="26"/>
        </w:rPr>
        <w:t>1. Утвердить прилагаемый Порядок аккумулирования средств заинтересованных лиц, направляемых на выполнение работ по благоустройству д</w:t>
      </w:r>
      <w:r w:rsidR="00CF1DEA" w:rsidRPr="004E2637">
        <w:rPr>
          <w:rFonts w:ascii="Times New Roman" w:hAnsi="Times New Roman"/>
          <w:sz w:val="26"/>
          <w:szCs w:val="26"/>
        </w:rPr>
        <w:t xml:space="preserve">воровых </w:t>
      </w:r>
      <w:r w:rsidR="00125C1A" w:rsidRPr="004E2637">
        <w:rPr>
          <w:rFonts w:ascii="Times New Roman" w:hAnsi="Times New Roman"/>
          <w:sz w:val="26"/>
          <w:szCs w:val="26"/>
        </w:rPr>
        <w:t xml:space="preserve">территорий Екатериновского </w:t>
      </w:r>
      <w:r w:rsidR="00CF1DEA" w:rsidRPr="004E2637">
        <w:rPr>
          <w:rFonts w:ascii="Times New Roman" w:hAnsi="Times New Roman"/>
          <w:sz w:val="26"/>
          <w:szCs w:val="26"/>
        </w:rPr>
        <w:t>сельского поселения Партизанского муниципального района.</w:t>
      </w:r>
    </w:p>
    <w:p w:rsidR="00103D01" w:rsidRPr="004E2637" w:rsidRDefault="00103D01" w:rsidP="00CF1DEA">
      <w:pPr>
        <w:spacing w:before="0" w:after="0" w:line="360" w:lineRule="auto"/>
        <w:rPr>
          <w:rFonts w:ascii="Times New Roman" w:hAnsi="Times New Roman"/>
          <w:sz w:val="26"/>
          <w:szCs w:val="26"/>
        </w:rPr>
      </w:pPr>
      <w:r w:rsidRPr="004E2637">
        <w:rPr>
          <w:rFonts w:ascii="Times New Roman" w:hAnsi="Times New Roman"/>
          <w:sz w:val="26"/>
          <w:szCs w:val="26"/>
        </w:rPr>
        <w:t xml:space="preserve">         2</w:t>
      </w:r>
      <w:r w:rsidR="00CF1DEA" w:rsidRPr="004E2637">
        <w:rPr>
          <w:rFonts w:ascii="Times New Roman" w:hAnsi="Times New Roman"/>
          <w:sz w:val="26"/>
          <w:szCs w:val="26"/>
        </w:rPr>
        <w:t>. Обнародовать настоящее постановление в установленном порядке.</w:t>
      </w:r>
    </w:p>
    <w:p w:rsidR="00103D01" w:rsidRPr="004E2637" w:rsidRDefault="00CF1DEA" w:rsidP="00502BA6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4E2637">
        <w:rPr>
          <w:rFonts w:ascii="Times New Roman" w:hAnsi="Times New Roman"/>
          <w:sz w:val="26"/>
          <w:szCs w:val="26"/>
        </w:rPr>
        <w:t xml:space="preserve"> </w:t>
      </w:r>
      <w:r w:rsidR="00AB16FE">
        <w:rPr>
          <w:rFonts w:ascii="Times New Roman" w:hAnsi="Times New Roman"/>
          <w:sz w:val="26"/>
          <w:szCs w:val="26"/>
        </w:rPr>
        <w:t xml:space="preserve">     </w:t>
      </w:r>
      <w:r w:rsidRPr="004E2637">
        <w:rPr>
          <w:rFonts w:ascii="Times New Roman" w:hAnsi="Times New Roman"/>
          <w:sz w:val="26"/>
          <w:szCs w:val="26"/>
        </w:rPr>
        <w:t xml:space="preserve">   3. </w:t>
      </w:r>
      <w:proofErr w:type="gramStart"/>
      <w:r w:rsidRPr="004E263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E2637">
        <w:rPr>
          <w:rFonts w:ascii="Times New Roman" w:hAnsi="Times New Roman"/>
          <w:sz w:val="26"/>
          <w:szCs w:val="26"/>
        </w:rPr>
        <w:t xml:space="preserve"> исполнением насто</w:t>
      </w:r>
      <w:r w:rsidR="00AB16FE">
        <w:rPr>
          <w:rFonts w:ascii="Times New Roman" w:hAnsi="Times New Roman"/>
          <w:sz w:val="26"/>
          <w:szCs w:val="26"/>
        </w:rPr>
        <w:t>ящего постановления оставляю за собой.</w:t>
      </w:r>
    </w:p>
    <w:p w:rsidR="00103D01" w:rsidRPr="004E2637" w:rsidRDefault="00CF1DEA" w:rsidP="00502BA6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F1DEA">
        <w:rPr>
          <w:rFonts w:ascii="Times New Roman" w:hAnsi="Times New Roman"/>
          <w:sz w:val="28"/>
          <w:szCs w:val="28"/>
        </w:rPr>
        <w:t xml:space="preserve">        </w:t>
      </w:r>
    </w:p>
    <w:p w:rsidR="00125C1A" w:rsidRDefault="00125C1A" w:rsidP="00503169">
      <w:pPr>
        <w:tabs>
          <w:tab w:val="left" w:pos="700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1276F4" w:rsidRDefault="001276F4" w:rsidP="00503169">
      <w:pPr>
        <w:tabs>
          <w:tab w:val="left" w:pos="700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1276F4" w:rsidRDefault="001276F4" w:rsidP="00503169">
      <w:pPr>
        <w:tabs>
          <w:tab w:val="left" w:pos="7005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125C1A" w:rsidRPr="00125C1A" w:rsidRDefault="00125C1A" w:rsidP="00503169">
      <w:pPr>
        <w:tabs>
          <w:tab w:val="left" w:pos="7005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125C1A">
        <w:rPr>
          <w:rFonts w:ascii="Times New Roman" w:hAnsi="Times New Roman"/>
          <w:sz w:val="26"/>
          <w:szCs w:val="26"/>
        </w:rPr>
        <w:t xml:space="preserve">И.о. главы Екатериновского </w:t>
      </w:r>
    </w:p>
    <w:p w:rsidR="001276F4" w:rsidRDefault="00125C1A" w:rsidP="00503169">
      <w:pPr>
        <w:tabs>
          <w:tab w:val="left" w:pos="7005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125C1A">
        <w:rPr>
          <w:rFonts w:ascii="Times New Roman" w:hAnsi="Times New Roman"/>
          <w:sz w:val="26"/>
          <w:szCs w:val="26"/>
        </w:rPr>
        <w:t>сельского поселения</w:t>
      </w:r>
      <w:r w:rsidR="00AB16FE" w:rsidRPr="00125C1A">
        <w:rPr>
          <w:rFonts w:ascii="Times New Roman" w:hAnsi="Times New Roman"/>
          <w:sz w:val="26"/>
          <w:szCs w:val="26"/>
        </w:rPr>
        <w:t xml:space="preserve">        </w:t>
      </w:r>
      <w:r w:rsidR="00103D01" w:rsidRPr="00125C1A">
        <w:rPr>
          <w:rFonts w:ascii="Times New Roman" w:hAnsi="Times New Roman"/>
          <w:sz w:val="26"/>
          <w:szCs w:val="26"/>
        </w:rPr>
        <w:t xml:space="preserve">             </w:t>
      </w:r>
      <w:r w:rsidRPr="00125C1A">
        <w:rPr>
          <w:rFonts w:ascii="Times New Roman" w:hAnsi="Times New Roman"/>
          <w:sz w:val="26"/>
          <w:szCs w:val="26"/>
        </w:rPr>
        <w:tab/>
      </w:r>
      <w:r w:rsidRPr="00125C1A">
        <w:rPr>
          <w:rFonts w:ascii="Times New Roman" w:hAnsi="Times New Roman"/>
          <w:sz w:val="26"/>
          <w:szCs w:val="26"/>
        </w:rPr>
        <w:tab/>
        <w:t>Т.А. Лобачева</w:t>
      </w:r>
      <w:r w:rsidR="00103D01" w:rsidRPr="00125C1A">
        <w:rPr>
          <w:rFonts w:ascii="Times New Roman" w:hAnsi="Times New Roman"/>
          <w:sz w:val="26"/>
          <w:szCs w:val="26"/>
        </w:rPr>
        <w:t xml:space="preserve">       </w:t>
      </w:r>
    </w:p>
    <w:p w:rsidR="00103D01" w:rsidRPr="00125C1A" w:rsidRDefault="00103D01" w:rsidP="00503169">
      <w:pPr>
        <w:tabs>
          <w:tab w:val="left" w:pos="7005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125C1A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4E2637" w:rsidRPr="00125C1A">
        <w:rPr>
          <w:rFonts w:ascii="Times New Roman" w:hAnsi="Times New Roman"/>
          <w:sz w:val="26"/>
          <w:szCs w:val="26"/>
        </w:rPr>
        <w:t xml:space="preserve">                        </w:t>
      </w:r>
    </w:p>
    <w:p w:rsidR="00103D01" w:rsidRDefault="00103D01" w:rsidP="00503169">
      <w:pPr>
        <w:tabs>
          <w:tab w:val="left" w:pos="700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103D01" w:rsidRDefault="004E2637" w:rsidP="004E2637">
      <w:pPr>
        <w:tabs>
          <w:tab w:val="left" w:pos="7005"/>
        </w:tabs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A3369" w:rsidRDefault="00DA3369" w:rsidP="004E2637">
      <w:pPr>
        <w:tabs>
          <w:tab w:val="left" w:pos="7005"/>
        </w:tabs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A3369" w:rsidRDefault="00125C1A" w:rsidP="004E2637">
      <w:pPr>
        <w:tabs>
          <w:tab w:val="left" w:pos="7005"/>
        </w:tabs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Екатериновского</w:t>
      </w:r>
      <w:r w:rsidR="00DA33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A3369" w:rsidRDefault="00DA3369" w:rsidP="004E2637">
      <w:pPr>
        <w:tabs>
          <w:tab w:val="left" w:pos="7005"/>
        </w:tabs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Партизанского муниципального района</w:t>
      </w:r>
    </w:p>
    <w:p w:rsidR="00DA3369" w:rsidRDefault="00DA3369" w:rsidP="004E2637">
      <w:pPr>
        <w:tabs>
          <w:tab w:val="left" w:pos="7005"/>
        </w:tabs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25C1A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BF41B5">
        <w:rPr>
          <w:rFonts w:ascii="Times New Roman" w:hAnsi="Times New Roman"/>
          <w:sz w:val="24"/>
          <w:szCs w:val="24"/>
        </w:rPr>
        <w:t>0.00.</w:t>
      </w:r>
      <w:r w:rsidR="00125C1A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F41B5">
        <w:rPr>
          <w:rFonts w:ascii="Times New Roman" w:hAnsi="Times New Roman"/>
          <w:sz w:val="24"/>
          <w:szCs w:val="24"/>
        </w:rPr>
        <w:t xml:space="preserve"> 00</w:t>
      </w:r>
    </w:p>
    <w:p w:rsidR="00103D01" w:rsidRDefault="00103D01" w:rsidP="00503169">
      <w:pPr>
        <w:tabs>
          <w:tab w:val="left" w:pos="700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103D01" w:rsidRDefault="004E2637" w:rsidP="00AB16FE">
      <w:pPr>
        <w:tabs>
          <w:tab w:val="left" w:pos="700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B16FE">
        <w:rPr>
          <w:rFonts w:ascii="Times New Roman" w:hAnsi="Times New Roman"/>
          <w:sz w:val="24"/>
          <w:szCs w:val="24"/>
        </w:rPr>
        <w:t xml:space="preserve">   </w:t>
      </w:r>
      <w:r w:rsidR="00103D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103D01" w:rsidRPr="009459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03D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03D01" w:rsidRPr="0094592A">
        <w:rPr>
          <w:rFonts w:ascii="Times New Roman" w:hAnsi="Times New Roman"/>
          <w:sz w:val="24"/>
          <w:szCs w:val="24"/>
        </w:rPr>
        <w:t xml:space="preserve">   </w:t>
      </w:r>
      <w:r w:rsidR="00103D01">
        <w:rPr>
          <w:rFonts w:ascii="Times New Roman" w:hAnsi="Times New Roman"/>
          <w:sz w:val="24"/>
          <w:szCs w:val="24"/>
        </w:rPr>
        <w:t xml:space="preserve">       </w:t>
      </w:r>
    </w:p>
    <w:p w:rsidR="00103D01" w:rsidRPr="0094592A" w:rsidRDefault="004E2637" w:rsidP="00DA3369">
      <w:pPr>
        <w:tabs>
          <w:tab w:val="left" w:pos="7005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3D01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103D01" w:rsidRPr="004E2637" w:rsidRDefault="00103D01" w:rsidP="00C113B6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2637">
        <w:rPr>
          <w:rFonts w:ascii="Times New Roman" w:hAnsi="Times New Roman"/>
          <w:sz w:val="26"/>
          <w:szCs w:val="26"/>
        </w:rPr>
        <w:tab/>
      </w:r>
      <w:r w:rsidRPr="004E2637">
        <w:rPr>
          <w:rFonts w:ascii="Times New Roman" w:hAnsi="Times New Roman"/>
          <w:b/>
          <w:sz w:val="26"/>
          <w:szCs w:val="26"/>
        </w:rPr>
        <w:t>Порядок</w:t>
      </w:r>
    </w:p>
    <w:p w:rsidR="00103D01" w:rsidRPr="004E2637" w:rsidRDefault="00103D01" w:rsidP="00C113B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637">
        <w:rPr>
          <w:rFonts w:ascii="Times New Roman" w:hAnsi="Times New Roman" w:cs="Times New Roman"/>
          <w:b/>
          <w:sz w:val="26"/>
          <w:szCs w:val="26"/>
        </w:rPr>
        <w:t xml:space="preserve"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</w:t>
      </w:r>
      <w:proofErr w:type="gramStart"/>
      <w:r w:rsidRPr="004E2637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4E2637">
        <w:rPr>
          <w:rFonts w:ascii="Times New Roman" w:hAnsi="Times New Roman" w:cs="Times New Roman"/>
          <w:b/>
          <w:sz w:val="26"/>
          <w:szCs w:val="26"/>
        </w:rPr>
        <w:t xml:space="preserve"> их расходованием.</w:t>
      </w:r>
    </w:p>
    <w:p w:rsidR="00103D01" w:rsidRPr="004E2637" w:rsidRDefault="00103D01" w:rsidP="00C113B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03D01" w:rsidRPr="004E2637" w:rsidRDefault="00103D01" w:rsidP="00C113B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637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103D01" w:rsidRPr="004E2637" w:rsidRDefault="00103D01" w:rsidP="00C113B6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03D01" w:rsidRPr="004E2637" w:rsidRDefault="00103D01" w:rsidP="00AB16FE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4E2637">
        <w:rPr>
          <w:rFonts w:ascii="Times New Roman" w:hAnsi="Times New Roman"/>
          <w:sz w:val="26"/>
          <w:szCs w:val="26"/>
        </w:rPr>
        <w:t>1.1 Настоящий Порядок разработан в целях реализации Постановления Правительства Российской Федерации от 10.02.2017 года № 169 «Об у</w:t>
      </w:r>
      <w:r w:rsidRPr="004E2637">
        <w:rPr>
          <w:rFonts w:ascii="Times New Roman" w:hAnsi="Times New Roman"/>
          <w:spacing w:val="0"/>
          <w:sz w:val="26"/>
          <w:szCs w:val="26"/>
        </w:rPr>
        <w:t xml:space="preserve">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4E2637">
        <w:rPr>
          <w:rFonts w:ascii="Times New Roman" w:hAnsi="Times New Roman"/>
          <w:sz w:val="26"/>
          <w:szCs w:val="26"/>
        </w:rPr>
        <w:t>и устанавливает порядок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proofErr w:type="gramEnd"/>
      <w:r w:rsidRPr="004E2637">
        <w:rPr>
          <w:rFonts w:ascii="Times New Roman" w:hAnsi="Times New Roman"/>
          <w:sz w:val="26"/>
          <w:szCs w:val="26"/>
        </w:rPr>
        <w:t xml:space="preserve"> по благоустройству дворовых</w:t>
      </w:r>
      <w:r w:rsidR="00DA3369">
        <w:rPr>
          <w:rFonts w:ascii="Times New Roman" w:hAnsi="Times New Roman"/>
          <w:sz w:val="26"/>
          <w:szCs w:val="26"/>
        </w:rPr>
        <w:t xml:space="preserve"> территорий </w:t>
      </w:r>
      <w:r w:rsidR="00125C1A">
        <w:rPr>
          <w:rFonts w:ascii="Times New Roman" w:hAnsi="Times New Roman"/>
          <w:sz w:val="26"/>
          <w:szCs w:val="26"/>
        </w:rPr>
        <w:t>Екатериновского</w:t>
      </w:r>
      <w:r w:rsidR="00DA3369">
        <w:rPr>
          <w:rFonts w:ascii="Times New Roman" w:hAnsi="Times New Roman"/>
          <w:sz w:val="26"/>
          <w:szCs w:val="26"/>
        </w:rPr>
        <w:t xml:space="preserve"> сельского поселения Партизанского муниципального района</w:t>
      </w:r>
      <w:r w:rsidRPr="004E2637">
        <w:rPr>
          <w:rFonts w:ascii="Times New Roman" w:hAnsi="Times New Roman"/>
          <w:sz w:val="26"/>
          <w:szCs w:val="26"/>
        </w:rPr>
        <w:t xml:space="preserve">, и механизм </w:t>
      </w:r>
      <w:proofErr w:type="gramStart"/>
      <w:r w:rsidRPr="004E2637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E2637">
        <w:rPr>
          <w:rFonts w:ascii="Times New Roman" w:hAnsi="Times New Roman"/>
          <w:sz w:val="26"/>
          <w:szCs w:val="26"/>
        </w:rPr>
        <w:t xml:space="preserve"> их расходованием, а также устанавливает порядок и формы финансового участия граждан в выполнении указанных работ. </w:t>
      </w:r>
    </w:p>
    <w:p w:rsidR="00103D01" w:rsidRPr="004E2637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4E2637">
        <w:rPr>
          <w:rFonts w:ascii="Times New Roman" w:hAnsi="Times New Roman"/>
          <w:color w:val="000000"/>
          <w:spacing w:val="0"/>
          <w:sz w:val="26"/>
          <w:szCs w:val="26"/>
          <w:shd w:val="clear" w:color="auto" w:fill="FFFFFF"/>
        </w:rPr>
        <w:t xml:space="preserve">1.2.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4E2637">
        <w:rPr>
          <w:rFonts w:ascii="Times New Roman" w:hAnsi="Times New Roman"/>
          <w:spacing w:val="0"/>
          <w:sz w:val="26"/>
          <w:szCs w:val="26"/>
        </w:rPr>
        <w:t>не требующая специальной квалификации</w:t>
      </w:r>
      <w:r w:rsidRPr="004E2637">
        <w:rPr>
          <w:rFonts w:ascii="Times New Roman" w:hAnsi="Times New Roman"/>
          <w:color w:val="000000"/>
          <w:spacing w:val="0"/>
          <w:sz w:val="26"/>
          <w:szCs w:val="26"/>
          <w:shd w:val="clear" w:color="auto" w:fill="FFFFFF"/>
        </w:rPr>
        <w:t xml:space="preserve"> и организуемая в качестве:</w:t>
      </w:r>
    </w:p>
    <w:p w:rsidR="00103D01" w:rsidRPr="004E2637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4E2637">
        <w:rPr>
          <w:rFonts w:ascii="Times New Roman" w:hAnsi="Times New Roman"/>
          <w:spacing w:val="0"/>
          <w:sz w:val="26"/>
          <w:szCs w:val="26"/>
        </w:rPr>
        <w:t>1.2.1. трудового участия заинтересованных лиц, организаций в выполнении минимального перечня работ по благоустройству дворовых территорий в случае, если органом местного самоуправления принято решение о таком участии;</w:t>
      </w:r>
    </w:p>
    <w:p w:rsidR="00103D01" w:rsidRPr="004E2637" w:rsidRDefault="00103D01" w:rsidP="00AB16FE">
      <w:pPr>
        <w:widowControl w:val="0"/>
        <w:autoSpaceDE w:val="0"/>
        <w:autoSpaceDN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4E2637">
        <w:rPr>
          <w:rFonts w:ascii="Times New Roman" w:hAnsi="Times New Roman"/>
          <w:spacing w:val="0"/>
          <w:sz w:val="26"/>
          <w:szCs w:val="26"/>
        </w:rPr>
        <w:t>1.2.2.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103D01" w:rsidRPr="004E2637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4E2637">
        <w:rPr>
          <w:rFonts w:ascii="Times New Roman" w:hAnsi="Times New Roman"/>
          <w:color w:val="000000"/>
          <w:spacing w:val="0"/>
          <w:sz w:val="26"/>
          <w:szCs w:val="26"/>
          <w:shd w:val="clear" w:color="auto" w:fill="FFFFFF"/>
        </w:rPr>
        <w:t xml:space="preserve">1.3. Под формой </w:t>
      </w:r>
      <w:r w:rsidRPr="004E2637">
        <w:rPr>
          <w:rFonts w:ascii="Times New Roman" w:hAnsi="Times New Roman"/>
          <w:spacing w:val="0"/>
          <w:sz w:val="26"/>
          <w:szCs w:val="26"/>
        </w:rPr>
        <w:t>финансового</w:t>
      </w:r>
      <w:r w:rsidRPr="004E2637">
        <w:rPr>
          <w:rFonts w:ascii="Times New Roman" w:hAnsi="Times New Roman"/>
          <w:color w:val="000000"/>
          <w:spacing w:val="0"/>
          <w:sz w:val="26"/>
          <w:szCs w:val="26"/>
          <w:shd w:val="clear" w:color="auto" w:fill="FFFFFF"/>
        </w:rPr>
        <w:t xml:space="preserve"> участия понимается:</w:t>
      </w:r>
    </w:p>
    <w:p w:rsidR="00103D01" w:rsidRPr="004E2637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4E2637">
        <w:rPr>
          <w:rFonts w:ascii="Times New Roman" w:hAnsi="Times New Roman"/>
          <w:spacing w:val="0"/>
          <w:sz w:val="26"/>
          <w:szCs w:val="26"/>
        </w:rPr>
        <w:lastRenderedPageBreak/>
        <w:t xml:space="preserve">1.3.1. </w:t>
      </w:r>
      <w:r w:rsidRPr="004E2637">
        <w:rPr>
          <w:rFonts w:ascii="Times New Roman" w:hAnsi="Times New Roman"/>
          <w:color w:val="000000"/>
          <w:spacing w:val="0"/>
          <w:sz w:val="26"/>
          <w:szCs w:val="26"/>
          <w:shd w:val="clear" w:color="auto" w:fill="FFFFFF"/>
        </w:rPr>
        <w:t>доля финансового участия</w:t>
      </w:r>
      <w:r w:rsidRPr="004E2637">
        <w:rPr>
          <w:rFonts w:ascii="Times New Roman" w:hAnsi="Times New Roman"/>
          <w:spacing w:val="0"/>
          <w:sz w:val="26"/>
          <w:szCs w:val="26"/>
        </w:rPr>
        <w:t xml:space="preserve"> заинтересованных лиц, организаций в выполнении минимального перечня работ по благоустройству дворовых территорий в случае, если органом местного самоуправления принято решение о таком участии;</w:t>
      </w:r>
    </w:p>
    <w:p w:rsidR="00103D01" w:rsidRPr="004E2637" w:rsidRDefault="00103D01" w:rsidP="00AB16FE">
      <w:pPr>
        <w:widowControl w:val="0"/>
        <w:autoSpaceDE w:val="0"/>
        <w:autoSpaceDN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4E2637">
        <w:rPr>
          <w:rFonts w:ascii="Times New Roman" w:hAnsi="Times New Roman"/>
          <w:spacing w:val="0"/>
          <w:sz w:val="26"/>
          <w:szCs w:val="26"/>
        </w:rPr>
        <w:t xml:space="preserve">1.3.2. минимальная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установленном органом местного самоуправления. </w:t>
      </w:r>
    </w:p>
    <w:p w:rsidR="00103D01" w:rsidRPr="004E2637" w:rsidRDefault="00103D01" w:rsidP="00AB16FE">
      <w:pPr>
        <w:spacing w:before="0" w:after="0" w:line="360" w:lineRule="auto"/>
        <w:rPr>
          <w:rFonts w:ascii="Times New Roman" w:hAnsi="Times New Roman"/>
          <w:spacing w:val="0"/>
          <w:sz w:val="26"/>
          <w:szCs w:val="26"/>
        </w:rPr>
      </w:pPr>
      <w:r w:rsidRPr="004E2637">
        <w:rPr>
          <w:rFonts w:ascii="Times New Roman" w:hAnsi="Times New Roman"/>
          <w:spacing w:val="0"/>
          <w:sz w:val="26"/>
          <w:szCs w:val="26"/>
        </w:rPr>
        <w:t xml:space="preserve">            1.4.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103D01" w:rsidRPr="004E2637" w:rsidRDefault="00103D01" w:rsidP="008A3961">
      <w:pPr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hAnsi="Times New Roman"/>
          <w:b/>
          <w:color w:val="000000"/>
          <w:spacing w:val="0"/>
          <w:sz w:val="26"/>
          <w:szCs w:val="26"/>
          <w:shd w:val="clear" w:color="auto" w:fill="FFFFFF"/>
        </w:rPr>
      </w:pPr>
    </w:p>
    <w:p w:rsidR="00103D01" w:rsidRPr="00DA3369" w:rsidRDefault="00103D01" w:rsidP="00AB16FE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color w:val="000000"/>
          <w:spacing w:val="0"/>
          <w:sz w:val="26"/>
          <w:szCs w:val="26"/>
          <w:shd w:val="clear" w:color="auto" w:fill="FFFFFF"/>
        </w:rPr>
      </w:pPr>
      <w:r w:rsidRPr="00DA3369">
        <w:rPr>
          <w:rFonts w:ascii="Times New Roman" w:hAnsi="Times New Roman"/>
          <w:b/>
          <w:color w:val="000000"/>
          <w:spacing w:val="0"/>
          <w:sz w:val="26"/>
          <w:szCs w:val="26"/>
          <w:shd w:val="clear" w:color="auto" w:fill="FFFFFF"/>
        </w:rPr>
        <w:t>2. Порядок трудового и (или) финансового участия заинтересованных лиц</w:t>
      </w:r>
    </w:p>
    <w:p w:rsidR="00103D01" w:rsidRPr="00DA3369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jc w:val="center"/>
        <w:rPr>
          <w:rFonts w:ascii="Times New Roman" w:hAnsi="Times New Roman"/>
          <w:spacing w:val="0"/>
          <w:sz w:val="26"/>
          <w:szCs w:val="26"/>
        </w:rPr>
      </w:pPr>
    </w:p>
    <w:p w:rsidR="00103D01" w:rsidRPr="00DA3369" w:rsidRDefault="00103D01" w:rsidP="00AB16FE">
      <w:pPr>
        <w:shd w:val="clear" w:color="auto" w:fill="FFFFFF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DA3369">
        <w:rPr>
          <w:rFonts w:ascii="Times New Roman" w:hAnsi="Times New Roman"/>
          <w:color w:val="000000"/>
          <w:spacing w:val="0"/>
          <w:sz w:val="26"/>
          <w:szCs w:val="26"/>
        </w:rPr>
        <w:t xml:space="preserve">2.1. Условия и порядок финансового участия </w:t>
      </w:r>
      <w:r w:rsidRPr="00DA3369">
        <w:rPr>
          <w:rFonts w:ascii="Times New Roman" w:hAnsi="Times New Roman"/>
          <w:spacing w:val="0"/>
          <w:sz w:val="26"/>
          <w:szCs w:val="26"/>
        </w:rPr>
        <w:t>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DA3369">
        <w:rPr>
          <w:rFonts w:ascii="Times New Roman" w:hAnsi="Times New Roman"/>
          <w:color w:val="000000"/>
          <w:spacing w:val="0"/>
          <w:sz w:val="26"/>
          <w:szCs w:val="26"/>
        </w:rPr>
        <w:t xml:space="preserve"> определяется </w:t>
      </w:r>
      <w:r w:rsidRPr="00DA3369">
        <w:rPr>
          <w:rFonts w:ascii="Times New Roman" w:hAnsi="Times New Roman"/>
          <w:spacing w:val="0"/>
          <w:sz w:val="26"/>
          <w:szCs w:val="26"/>
        </w:rPr>
        <w:t>органом местного самоуправления.</w:t>
      </w:r>
    </w:p>
    <w:p w:rsidR="00103D01" w:rsidRPr="00DA3369" w:rsidRDefault="00103D01" w:rsidP="00AB16FE">
      <w:pPr>
        <w:shd w:val="clear" w:color="auto" w:fill="FFFFFF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DA3369">
        <w:rPr>
          <w:rFonts w:ascii="Times New Roman" w:hAnsi="Times New Roman"/>
          <w:color w:val="000000"/>
          <w:spacing w:val="0"/>
          <w:sz w:val="26"/>
          <w:szCs w:val="26"/>
        </w:rPr>
        <w:t xml:space="preserve">2.2. Условия и порядок трудового участия </w:t>
      </w:r>
      <w:r w:rsidRPr="00DA3369">
        <w:rPr>
          <w:rFonts w:ascii="Times New Roman" w:hAnsi="Times New Roman"/>
          <w:spacing w:val="0"/>
          <w:sz w:val="26"/>
          <w:szCs w:val="26"/>
        </w:rPr>
        <w:t>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DA3369">
        <w:rPr>
          <w:rFonts w:ascii="Times New Roman" w:hAnsi="Times New Roman"/>
          <w:color w:val="000000"/>
          <w:spacing w:val="0"/>
          <w:sz w:val="26"/>
          <w:szCs w:val="26"/>
        </w:rPr>
        <w:t xml:space="preserve"> определяется </w:t>
      </w:r>
      <w:r w:rsidRPr="00DA3369">
        <w:rPr>
          <w:rFonts w:ascii="Times New Roman" w:hAnsi="Times New Roman"/>
          <w:spacing w:val="0"/>
          <w:sz w:val="26"/>
          <w:szCs w:val="26"/>
        </w:rPr>
        <w:t>органом местного самоуправления.</w:t>
      </w:r>
    </w:p>
    <w:p w:rsidR="00103D01" w:rsidRPr="00DA3369" w:rsidRDefault="00103D01" w:rsidP="00AB16FE">
      <w:pPr>
        <w:shd w:val="clear" w:color="auto" w:fill="FFFFFF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DA3369">
        <w:rPr>
          <w:rFonts w:ascii="Times New Roman" w:hAnsi="Times New Roman"/>
          <w:color w:val="000000"/>
          <w:spacing w:val="0"/>
          <w:sz w:val="26"/>
          <w:szCs w:val="26"/>
        </w:rPr>
        <w:t>Организация трудового участия, в случае принятия соответствующего решения</w:t>
      </w:r>
      <w:r w:rsidRPr="00DA3369">
        <w:rPr>
          <w:rFonts w:ascii="Times New Roman" w:hAnsi="Times New Roman"/>
          <w:spacing w:val="0"/>
          <w:sz w:val="26"/>
          <w:szCs w:val="26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103D01" w:rsidRPr="00AB16FE" w:rsidRDefault="00103D01" w:rsidP="00AB16FE">
      <w:pPr>
        <w:shd w:val="clear" w:color="auto" w:fill="FFFFFF"/>
        <w:spacing w:before="0" w:after="0" w:line="360" w:lineRule="auto"/>
        <w:ind w:firstLine="720"/>
        <w:rPr>
          <w:rFonts w:ascii="Times New Roman" w:hAnsi="Times New Roman"/>
          <w:color w:val="000000"/>
          <w:spacing w:val="0"/>
          <w:sz w:val="26"/>
          <w:szCs w:val="26"/>
        </w:rPr>
      </w:pPr>
      <w:r w:rsidRPr="00DA3369">
        <w:rPr>
          <w:rFonts w:ascii="Times New Roman" w:hAnsi="Times New Roman"/>
          <w:color w:val="000000"/>
          <w:spacing w:val="0"/>
          <w:sz w:val="26"/>
          <w:szCs w:val="26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103D01" w:rsidRPr="00DA3369" w:rsidRDefault="00103D01" w:rsidP="00AB16FE">
      <w:pPr>
        <w:tabs>
          <w:tab w:val="left" w:pos="3705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369">
        <w:rPr>
          <w:rFonts w:ascii="Times New Roman" w:hAnsi="Times New Roman"/>
          <w:b/>
          <w:sz w:val="26"/>
          <w:szCs w:val="26"/>
        </w:rPr>
        <w:t>3. Условия аккумулирования и расходования средств</w:t>
      </w:r>
    </w:p>
    <w:p w:rsidR="006063DD" w:rsidRPr="006063DD" w:rsidRDefault="00103D01" w:rsidP="006063DD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DA3369">
        <w:rPr>
          <w:rFonts w:ascii="Times New Roman" w:hAnsi="Times New Roman"/>
          <w:spacing w:val="0"/>
          <w:sz w:val="26"/>
          <w:szCs w:val="26"/>
        </w:rPr>
        <w:t>3.1. В случае</w:t>
      </w:r>
      <w:proofErr w:type="gramStart"/>
      <w:r w:rsidRPr="00DA3369">
        <w:rPr>
          <w:rFonts w:ascii="Times New Roman" w:hAnsi="Times New Roman"/>
          <w:spacing w:val="0"/>
          <w:sz w:val="26"/>
          <w:szCs w:val="26"/>
        </w:rPr>
        <w:t>,</w:t>
      </w:r>
      <w:proofErr w:type="gramEnd"/>
      <w:r w:rsidRPr="00DA3369">
        <w:rPr>
          <w:rFonts w:ascii="Times New Roman" w:hAnsi="Times New Roman"/>
          <w:spacing w:val="0"/>
          <w:sz w:val="26"/>
          <w:szCs w:val="26"/>
        </w:rPr>
        <w:t xml:space="preserve"> есл</w:t>
      </w:r>
      <w:r w:rsidR="00DA3369" w:rsidRPr="00DA3369">
        <w:rPr>
          <w:rFonts w:ascii="Times New Roman" w:hAnsi="Times New Roman"/>
          <w:spacing w:val="0"/>
          <w:sz w:val="26"/>
          <w:szCs w:val="26"/>
        </w:rPr>
        <w:t xml:space="preserve">и программой </w:t>
      </w:r>
      <w:proofErr w:type="spellStart"/>
      <w:r w:rsidR="00125C1A">
        <w:rPr>
          <w:rFonts w:ascii="Times New Roman" w:hAnsi="Times New Roman"/>
          <w:spacing w:val="0"/>
          <w:sz w:val="26"/>
          <w:szCs w:val="26"/>
        </w:rPr>
        <w:t>Екатериновским</w:t>
      </w:r>
      <w:proofErr w:type="spellEnd"/>
      <w:r w:rsidR="00DA3369" w:rsidRPr="00DA3369">
        <w:rPr>
          <w:rFonts w:ascii="Times New Roman" w:hAnsi="Times New Roman"/>
          <w:spacing w:val="0"/>
          <w:sz w:val="26"/>
          <w:szCs w:val="26"/>
        </w:rPr>
        <w:t xml:space="preserve"> сельским поселением Партизанского муниципального района</w:t>
      </w:r>
      <w:r w:rsidRPr="00DA3369">
        <w:rPr>
          <w:rFonts w:ascii="Times New Roman" w:hAnsi="Times New Roman"/>
          <w:spacing w:val="0"/>
          <w:sz w:val="26"/>
          <w:szCs w:val="26"/>
        </w:rPr>
        <w:t xml:space="preserve"> будет предусмотрено финансовое участие заинтересованных лиц в выполнении минимального перечня работ по </w:t>
      </w:r>
      <w:r w:rsidRPr="00DA3369">
        <w:rPr>
          <w:rFonts w:ascii="Times New Roman" w:hAnsi="Times New Roman"/>
          <w:spacing w:val="0"/>
          <w:sz w:val="26"/>
          <w:szCs w:val="26"/>
        </w:rPr>
        <w:lastRenderedPageBreak/>
        <w:t xml:space="preserve">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единый лицевой счет </w:t>
      </w:r>
      <w:r w:rsidR="00AB16FE">
        <w:rPr>
          <w:rFonts w:ascii="Times New Roman" w:hAnsi="Times New Roman"/>
          <w:spacing w:val="0"/>
          <w:sz w:val="26"/>
          <w:szCs w:val="26"/>
        </w:rPr>
        <w:t xml:space="preserve">администрации </w:t>
      </w:r>
      <w:r w:rsidR="00125C1A">
        <w:rPr>
          <w:rFonts w:ascii="Times New Roman" w:hAnsi="Times New Roman"/>
          <w:spacing w:val="0"/>
          <w:sz w:val="26"/>
          <w:szCs w:val="26"/>
        </w:rPr>
        <w:t>Екатериновского</w:t>
      </w:r>
      <w:r w:rsidR="00DA3369" w:rsidRPr="00DA3369">
        <w:rPr>
          <w:rFonts w:ascii="Times New Roman" w:hAnsi="Times New Roman"/>
          <w:spacing w:val="0"/>
          <w:sz w:val="26"/>
          <w:szCs w:val="26"/>
        </w:rPr>
        <w:t xml:space="preserve"> сельского поселения Партизанского муниципального района</w:t>
      </w:r>
      <w:r w:rsidRPr="00DA336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A3369" w:rsidRPr="00DA3369">
        <w:rPr>
          <w:rFonts w:ascii="Times New Roman" w:hAnsi="Times New Roman"/>
          <w:spacing w:val="0"/>
          <w:sz w:val="26"/>
          <w:szCs w:val="26"/>
        </w:rPr>
        <w:t xml:space="preserve">для учета доходов бюджета </w:t>
      </w:r>
      <w:r w:rsidR="00125C1A">
        <w:rPr>
          <w:rFonts w:ascii="Times New Roman" w:hAnsi="Times New Roman"/>
          <w:spacing w:val="0"/>
          <w:sz w:val="26"/>
          <w:szCs w:val="26"/>
        </w:rPr>
        <w:t>Екатериновского</w:t>
      </w:r>
      <w:r w:rsidR="00DA3369" w:rsidRPr="00DA3369">
        <w:rPr>
          <w:rFonts w:ascii="Times New Roman" w:hAnsi="Times New Roman"/>
          <w:spacing w:val="0"/>
          <w:sz w:val="26"/>
          <w:szCs w:val="26"/>
        </w:rPr>
        <w:t xml:space="preserve"> сельского поселения Парт</w:t>
      </w:r>
      <w:r w:rsidR="005C1323">
        <w:rPr>
          <w:rFonts w:ascii="Times New Roman" w:hAnsi="Times New Roman"/>
          <w:spacing w:val="0"/>
          <w:sz w:val="26"/>
          <w:szCs w:val="26"/>
        </w:rPr>
        <w:t>изанского муниципального района</w:t>
      </w:r>
      <w:r w:rsidR="006063DD">
        <w:rPr>
          <w:rFonts w:ascii="Times New Roman" w:hAnsi="Times New Roman"/>
          <w:spacing w:val="0"/>
          <w:sz w:val="26"/>
          <w:szCs w:val="26"/>
        </w:rPr>
        <w:t xml:space="preserve"> по следующим реквизитам </w:t>
      </w:r>
      <w:r w:rsidR="006063DD">
        <w:rPr>
          <w:rFonts w:ascii="Bookman Old Style" w:hAnsi="Bookman Old Style"/>
          <w:spacing w:val="0"/>
          <w:sz w:val="24"/>
          <w:szCs w:val="24"/>
        </w:rPr>
        <w:t xml:space="preserve"> </w:t>
      </w:r>
    </w:p>
    <w:p w:rsidR="006063DD" w:rsidRPr="006063DD" w:rsidRDefault="006063DD" w:rsidP="006063DD">
      <w:pPr>
        <w:spacing w:before="0" w:after="0" w:line="360" w:lineRule="auto"/>
        <w:rPr>
          <w:rFonts w:ascii="Times New Roman" w:hAnsi="Times New Roman"/>
          <w:spacing w:val="0"/>
          <w:sz w:val="26"/>
          <w:szCs w:val="26"/>
        </w:rPr>
      </w:pPr>
      <w:r w:rsidRPr="006063DD">
        <w:rPr>
          <w:rFonts w:ascii="Times New Roman" w:hAnsi="Times New Roman"/>
          <w:spacing w:val="0"/>
          <w:sz w:val="26"/>
          <w:szCs w:val="26"/>
        </w:rPr>
        <w:t xml:space="preserve">УФК по Приморскому краю (Администрация </w:t>
      </w:r>
      <w:r w:rsidR="001276F4">
        <w:rPr>
          <w:rFonts w:ascii="Times New Roman" w:hAnsi="Times New Roman"/>
          <w:spacing w:val="0"/>
          <w:sz w:val="26"/>
          <w:szCs w:val="26"/>
        </w:rPr>
        <w:t xml:space="preserve">Екатериновского </w:t>
      </w:r>
      <w:r w:rsidR="005C1323">
        <w:rPr>
          <w:rFonts w:ascii="Times New Roman" w:hAnsi="Times New Roman"/>
          <w:spacing w:val="0"/>
          <w:sz w:val="26"/>
          <w:szCs w:val="26"/>
        </w:rPr>
        <w:t>сельского поселения</w:t>
      </w:r>
      <w:r w:rsidRPr="006063DD">
        <w:rPr>
          <w:rFonts w:ascii="Times New Roman" w:hAnsi="Times New Roman"/>
          <w:spacing w:val="0"/>
          <w:sz w:val="26"/>
          <w:szCs w:val="26"/>
        </w:rPr>
        <w:t>) ИНН 2524</w:t>
      </w:r>
      <w:r w:rsidR="005C1323">
        <w:rPr>
          <w:rFonts w:ascii="Times New Roman" w:hAnsi="Times New Roman"/>
          <w:spacing w:val="0"/>
          <w:sz w:val="26"/>
          <w:szCs w:val="26"/>
        </w:rPr>
        <w:t>113407</w:t>
      </w:r>
      <w:r w:rsidRPr="006063DD">
        <w:rPr>
          <w:rFonts w:ascii="Times New Roman" w:hAnsi="Times New Roman"/>
          <w:spacing w:val="0"/>
          <w:sz w:val="26"/>
          <w:szCs w:val="26"/>
        </w:rPr>
        <w:t xml:space="preserve"> КПП 252401001</w:t>
      </w:r>
    </w:p>
    <w:p w:rsidR="006063DD" w:rsidRPr="006063DD" w:rsidRDefault="006063DD" w:rsidP="006063DD">
      <w:pPr>
        <w:spacing w:before="0" w:after="0" w:line="360" w:lineRule="auto"/>
        <w:rPr>
          <w:rFonts w:ascii="Times New Roman" w:hAnsi="Times New Roman"/>
          <w:spacing w:val="0"/>
          <w:sz w:val="24"/>
          <w:szCs w:val="24"/>
        </w:rPr>
      </w:pPr>
      <w:r w:rsidRPr="006063DD">
        <w:rPr>
          <w:rFonts w:ascii="Times New Roman" w:hAnsi="Times New Roman"/>
          <w:spacing w:val="0"/>
          <w:sz w:val="24"/>
          <w:szCs w:val="24"/>
        </w:rPr>
        <w:t xml:space="preserve"> – ДАЛЬНЕВОСТОЧНОЕ  ГУ  БАНКА РОССИИ</w:t>
      </w:r>
      <w:proofErr w:type="gramStart"/>
      <w:r w:rsidRPr="006063DD">
        <w:rPr>
          <w:rFonts w:ascii="Times New Roman" w:hAnsi="Times New Roman"/>
          <w:spacing w:val="0"/>
          <w:sz w:val="24"/>
          <w:szCs w:val="24"/>
        </w:rPr>
        <w:t xml:space="preserve"> ,</w:t>
      </w:r>
      <w:proofErr w:type="gramEnd"/>
      <w:r w:rsidRPr="006063DD">
        <w:rPr>
          <w:rFonts w:ascii="Times New Roman" w:hAnsi="Times New Roman"/>
          <w:spacing w:val="0"/>
          <w:sz w:val="24"/>
          <w:szCs w:val="24"/>
        </w:rPr>
        <w:t xml:space="preserve"> г. ВЛАДИВОСТОК</w:t>
      </w:r>
    </w:p>
    <w:p w:rsidR="006063DD" w:rsidRPr="006063DD" w:rsidRDefault="006063DD" w:rsidP="006063DD">
      <w:pPr>
        <w:spacing w:before="0" w:after="0" w:line="360" w:lineRule="auto"/>
        <w:rPr>
          <w:rFonts w:ascii="Times New Roman" w:hAnsi="Times New Roman"/>
          <w:spacing w:val="0"/>
          <w:sz w:val="24"/>
          <w:szCs w:val="24"/>
        </w:rPr>
      </w:pPr>
      <w:r w:rsidRPr="006063DD">
        <w:rPr>
          <w:rFonts w:ascii="Times New Roman" w:hAnsi="Times New Roman"/>
          <w:spacing w:val="0"/>
          <w:sz w:val="24"/>
          <w:szCs w:val="24"/>
        </w:rPr>
        <w:t>РАСЧЕТНЫЙ СЧЕТ   -  40101810900000010002; л/счет № 0420301</w:t>
      </w:r>
      <w:r w:rsidR="005C1323">
        <w:rPr>
          <w:rFonts w:ascii="Times New Roman" w:hAnsi="Times New Roman"/>
          <w:spacing w:val="0"/>
          <w:sz w:val="24"/>
          <w:szCs w:val="24"/>
        </w:rPr>
        <w:t>1990</w:t>
      </w:r>
    </w:p>
    <w:p w:rsidR="006063DD" w:rsidRPr="006063DD" w:rsidRDefault="006063DD" w:rsidP="006063DD">
      <w:pPr>
        <w:spacing w:before="0" w:after="0" w:line="360" w:lineRule="auto"/>
        <w:rPr>
          <w:rFonts w:ascii="Times New Roman" w:hAnsi="Times New Roman"/>
          <w:spacing w:val="0"/>
          <w:sz w:val="24"/>
          <w:szCs w:val="24"/>
        </w:rPr>
      </w:pPr>
      <w:r w:rsidRPr="006063DD">
        <w:rPr>
          <w:rFonts w:ascii="Times New Roman" w:hAnsi="Times New Roman"/>
          <w:spacing w:val="0"/>
          <w:sz w:val="24"/>
          <w:szCs w:val="24"/>
        </w:rPr>
        <w:t xml:space="preserve">БИК -  040507001; </w:t>
      </w:r>
    </w:p>
    <w:p w:rsidR="006063DD" w:rsidRPr="006063DD" w:rsidRDefault="006063DD" w:rsidP="006063DD">
      <w:pPr>
        <w:spacing w:before="0" w:after="0" w:line="360" w:lineRule="auto"/>
        <w:rPr>
          <w:rFonts w:ascii="Times New Roman" w:hAnsi="Times New Roman"/>
          <w:spacing w:val="0"/>
          <w:sz w:val="28"/>
          <w:szCs w:val="28"/>
        </w:rPr>
      </w:pPr>
      <w:r w:rsidRPr="006063DD">
        <w:rPr>
          <w:rFonts w:ascii="Times New Roman" w:hAnsi="Times New Roman"/>
          <w:spacing w:val="0"/>
          <w:sz w:val="28"/>
          <w:szCs w:val="28"/>
        </w:rPr>
        <w:t>Код  главного администратора доходов</w:t>
      </w:r>
      <w:proofErr w:type="gramStart"/>
      <w:r w:rsidRPr="006063DD">
        <w:rPr>
          <w:rFonts w:ascii="Times New Roman" w:hAnsi="Times New Roman"/>
          <w:spacing w:val="0"/>
          <w:sz w:val="28"/>
          <w:szCs w:val="28"/>
        </w:rPr>
        <w:t xml:space="preserve"> :</w:t>
      </w:r>
      <w:proofErr w:type="gramEnd"/>
    </w:p>
    <w:p w:rsidR="006063DD" w:rsidRPr="005B72BA" w:rsidRDefault="006914EF" w:rsidP="006063DD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991</w:t>
      </w:r>
      <w:r w:rsidR="006063DD" w:rsidRPr="006063DD">
        <w:rPr>
          <w:rFonts w:ascii="Times New Roman" w:hAnsi="Times New Roman"/>
          <w:spacing w:val="-2"/>
          <w:sz w:val="28"/>
          <w:szCs w:val="28"/>
        </w:rPr>
        <w:t xml:space="preserve"> 207 05030 10 0000 180 – прочие безвозмездные поступлен</w:t>
      </w:r>
      <w:r w:rsidR="005B72BA">
        <w:rPr>
          <w:rFonts w:ascii="Times New Roman" w:hAnsi="Times New Roman"/>
          <w:spacing w:val="-2"/>
          <w:sz w:val="28"/>
          <w:szCs w:val="28"/>
        </w:rPr>
        <w:t>ия в бюджеты сельских поселений</w:t>
      </w:r>
      <w:r w:rsidR="005B72BA" w:rsidRPr="005B72BA">
        <w:rPr>
          <w:rFonts w:ascii="Times New Roman" w:hAnsi="Times New Roman"/>
          <w:spacing w:val="-2"/>
          <w:sz w:val="28"/>
          <w:szCs w:val="28"/>
        </w:rPr>
        <w:t>/</w:t>
      </w:r>
    </w:p>
    <w:p w:rsidR="00103D01" w:rsidRPr="00DA3369" w:rsidRDefault="00DA3369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DA3369">
        <w:rPr>
          <w:rFonts w:ascii="Times New Roman" w:hAnsi="Times New Roman"/>
          <w:spacing w:val="0"/>
          <w:sz w:val="26"/>
          <w:szCs w:val="26"/>
        </w:rPr>
        <w:t xml:space="preserve">3.2. </w:t>
      </w:r>
      <w:r w:rsidR="006914EF">
        <w:rPr>
          <w:rFonts w:ascii="Times New Roman" w:hAnsi="Times New Roman"/>
          <w:spacing w:val="0"/>
          <w:sz w:val="26"/>
          <w:szCs w:val="26"/>
        </w:rPr>
        <w:t>Екатериновское</w:t>
      </w:r>
      <w:r w:rsidRPr="00DA3369">
        <w:rPr>
          <w:rFonts w:ascii="Times New Roman" w:hAnsi="Times New Roman"/>
          <w:spacing w:val="0"/>
          <w:sz w:val="26"/>
          <w:szCs w:val="26"/>
        </w:rPr>
        <w:t xml:space="preserve"> сельское поселение Партизанского муниципального района</w:t>
      </w:r>
      <w:r w:rsidR="00103D01" w:rsidRPr="00DA3369">
        <w:rPr>
          <w:rFonts w:ascii="Times New Roman" w:hAnsi="Times New Roman"/>
          <w:spacing w:val="0"/>
          <w:sz w:val="26"/>
          <w:szCs w:val="26"/>
        </w:rPr>
        <w:t xml:space="preserve">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103D01" w:rsidRPr="00DA3369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DA3369">
        <w:rPr>
          <w:rFonts w:ascii="Times New Roman" w:hAnsi="Times New Roman"/>
          <w:spacing w:val="0"/>
          <w:sz w:val="26"/>
          <w:szCs w:val="26"/>
        </w:rPr>
        <w:t xml:space="preserve">Объем денежных средств заинтересованных лиц определяется сметным расчетом по благоустройству дворовой территории. </w:t>
      </w:r>
    </w:p>
    <w:p w:rsidR="00103D01" w:rsidRPr="00DA3369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DA3369">
        <w:rPr>
          <w:rFonts w:ascii="Times New Roman" w:hAnsi="Times New Roman"/>
          <w:spacing w:val="0"/>
          <w:sz w:val="26"/>
          <w:szCs w:val="26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</w:t>
      </w:r>
    </w:p>
    <w:p w:rsidR="00103D01" w:rsidRPr="00DA3369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DA3369">
        <w:rPr>
          <w:rFonts w:ascii="Times New Roman" w:hAnsi="Times New Roman"/>
          <w:spacing w:val="0"/>
          <w:sz w:val="26"/>
          <w:szCs w:val="26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103D01" w:rsidRPr="00DA3369" w:rsidRDefault="00DA3369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>
        <w:rPr>
          <w:rFonts w:ascii="Times New Roman" w:hAnsi="Times New Roman"/>
          <w:spacing w:val="0"/>
          <w:sz w:val="26"/>
          <w:szCs w:val="26"/>
        </w:rPr>
        <w:t xml:space="preserve">3.4. </w:t>
      </w:r>
      <w:r w:rsidR="00AB16FE">
        <w:rPr>
          <w:rFonts w:ascii="Times New Roman" w:hAnsi="Times New Roman"/>
          <w:spacing w:val="0"/>
          <w:sz w:val="26"/>
          <w:szCs w:val="26"/>
        </w:rPr>
        <w:t xml:space="preserve">Администрация </w:t>
      </w:r>
      <w:r w:rsidR="00125C1A">
        <w:rPr>
          <w:rFonts w:ascii="Times New Roman" w:hAnsi="Times New Roman"/>
          <w:spacing w:val="0"/>
          <w:sz w:val="26"/>
          <w:szCs w:val="26"/>
        </w:rPr>
        <w:t>Екатериновского</w:t>
      </w:r>
      <w:r w:rsidR="00AB16FE">
        <w:rPr>
          <w:rFonts w:ascii="Times New Roman" w:hAnsi="Times New Roman"/>
          <w:spacing w:val="0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pacing w:val="0"/>
          <w:sz w:val="26"/>
          <w:szCs w:val="26"/>
        </w:rPr>
        <w:t xml:space="preserve"> Партизанского муниципального района </w:t>
      </w:r>
      <w:r w:rsidR="00103D01" w:rsidRPr="00DA3369">
        <w:rPr>
          <w:rFonts w:ascii="Times New Roman" w:hAnsi="Times New Roman"/>
          <w:spacing w:val="0"/>
          <w:sz w:val="26"/>
          <w:szCs w:val="26"/>
        </w:rPr>
        <w:t>обеспечивает учет поступающих от заинтересованных лиц денежных сре</w:t>
      </w:r>
      <w:proofErr w:type="gramStart"/>
      <w:r w:rsidR="00103D01" w:rsidRPr="00DA3369">
        <w:rPr>
          <w:rFonts w:ascii="Times New Roman" w:hAnsi="Times New Roman"/>
          <w:spacing w:val="0"/>
          <w:sz w:val="26"/>
          <w:szCs w:val="26"/>
        </w:rPr>
        <w:t>дств в р</w:t>
      </w:r>
      <w:proofErr w:type="gramEnd"/>
      <w:r w:rsidR="00103D01" w:rsidRPr="00DA3369">
        <w:rPr>
          <w:rFonts w:ascii="Times New Roman" w:hAnsi="Times New Roman"/>
          <w:spacing w:val="0"/>
          <w:sz w:val="26"/>
          <w:szCs w:val="26"/>
        </w:rPr>
        <w:t>азрезе многоквартирных домов, дворовые территории которых подлежат благоустройству.</w:t>
      </w:r>
    </w:p>
    <w:p w:rsidR="00103D01" w:rsidRPr="00DA3369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cs="Arial"/>
          <w:spacing w:val="0"/>
          <w:sz w:val="26"/>
          <w:szCs w:val="26"/>
        </w:rPr>
      </w:pPr>
      <w:r w:rsidRPr="0094592A">
        <w:rPr>
          <w:rFonts w:ascii="Times New Roman" w:hAnsi="Times New Roman"/>
          <w:spacing w:val="0"/>
          <w:sz w:val="24"/>
          <w:szCs w:val="24"/>
        </w:rPr>
        <w:t>3.5.</w:t>
      </w:r>
      <w:r w:rsidR="00DA3369" w:rsidRPr="00DA3369">
        <w:rPr>
          <w:rFonts w:ascii="Times New Roman" w:hAnsi="Times New Roman"/>
          <w:spacing w:val="0"/>
          <w:sz w:val="26"/>
          <w:szCs w:val="26"/>
        </w:rPr>
        <w:t xml:space="preserve"> </w:t>
      </w:r>
      <w:r w:rsidR="00AB16FE">
        <w:rPr>
          <w:rFonts w:ascii="Times New Roman" w:hAnsi="Times New Roman"/>
          <w:spacing w:val="0"/>
          <w:sz w:val="26"/>
          <w:szCs w:val="26"/>
        </w:rPr>
        <w:t xml:space="preserve">Администрация </w:t>
      </w:r>
      <w:r w:rsidR="00125C1A">
        <w:rPr>
          <w:rFonts w:ascii="Times New Roman" w:hAnsi="Times New Roman"/>
          <w:spacing w:val="0"/>
          <w:sz w:val="26"/>
          <w:szCs w:val="26"/>
        </w:rPr>
        <w:t>Екатериновского</w:t>
      </w:r>
      <w:r w:rsidR="00AB16FE">
        <w:rPr>
          <w:rFonts w:ascii="Times New Roman" w:hAnsi="Times New Roman"/>
          <w:spacing w:val="0"/>
          <w:sz w:val="26"/>
          <w:szCs w:val="26"/>
        </w:rPr>
        <w:t xml:space="preserve"> сельского поселения</w:t>
      </w:r>
      <w:r w:rsidR="00DA3369">
        <w:rPr>
          <w:rFonts w:ascii="Times New Roman" w:hAnsi="Times New Roman"/>
          <w:spacing w:val="0"/>
          <w:sz w:val="26"/>
          <w:szCs w:val="26"/>
        </w:rPr>
        <w:t xml:space="preserve"> Партизанского муниципального района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DA3369">
        <w:rPr>
          <w:rFonts w:ascii="Times New Roman" w:hAnsi="Times New Roman"/>
          <w:spacing w:val="0"/>
          <w:sz w:val="26"/>
          <w:szCs w:val="26"/>
        </w:rPr>
        <w:t xml:space="preserve">обеспечивает ежемесячное опубликование на официальном сайте администрации в информационно-телекоммуникационной системе «Интернет» данных о поступивших от заинтересованных лиц денежных </w:t>
      </w:r>
      <w:r w:rsidRPr="00DA3369">
        <w:rPr>
          <w:rFonts w:ascii="Times New Roman" w:hAnsi="Times New Roman"/>
          <w:spacing w:val="0"/>
          <w:sz w:val="26"/>
          <w:szCs w:val="26"/>
        </w:rPr>
        <w:lastRenderedPageBreak/>
        <w:t>средствах в разрезе многоквартирных домов, дворовые территории которых подлежат благоустройству.</w:t>
      </w:r>
    </w:p>
    <w:p w:rsidR="00103D01" w:rsidRPr="00DA3369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cs="Arial"/>
          <w:spacing w:val="0"/>
          <w:sz w:val="26"/>
          <w:szCs w:val="26"/>
        </w:rPr>
      </w:pPr>
      <w:r w:rsidRPr="00DA3369">
        <w:rPr>
          <w:rFonts w:ascii="Times New Roman" w:hAnsi="Times New Roman"/>
          <w:spacing w:val="0"/>
          <w:sz w:val="26"/>
          <w:szCs w:val="26"/>
        </w:rPr>
        <w:t>Администрация</w:t>
      </w:r>
      <w:r w:rsidR="00AB16FE" w:rsidRPr="00AB16FE">
        <w:rPr>
          <w:rFonts w:ascii="Times New Roman" w:hAnsi="Times New Roman"/>
          <w:spacing w:val="0"/>
          <w:sz w:val="26"/>
          <w:szCs w:val="26"/>
        </w:rPr>
        <w:t xml:space="preserve"> </w:t>
      </w:r>
      <w:r w:rsidR="00125C1A">
        <w:rPr>
          <w:rFonts w:ascii="Times New Roman" w:hAnsi="Times New Roman"/>
          <w:spacing w:val="0"/>
          <w:sz w:val="26"/>
          <w:szCs w:val="26"/>
        </w:rPr>
        <w:t>Екатериновского</w:t>
      </w:r>
      <w:r w:rsidR="00AB16FE">
        <w:rPr>
          <w:rFonts w:ascii="Times New Roman" w:hAnsi="Times New Roman"/>
          <w:spacing w:val="0"/>
          <w:sz w:val="26"/>
          <w:szCs w:val="26"/>
        </w:rPr>
        <w:t xml:space="preserve"> сельского поселения</w:t>
      </w:r>
      <w:r w:rsidRPr="00DA3369">
        <w:rPr>
          <w:rFonts w:ascii="Times New Roman" w:hAnsi="Times New Roman"/>
          <w:spacing w:val="0"/>
          <w:sz w:val="26"/>
          <w:szCs w:val="26"/>
        </w:rPr>
        <w:t xml:space="preserve"> </w:t>
      </w:r>
      <w:r w:rsidR="00AB16FE">
        <w:rPr>
          <w:rFonts w:ascii="Times New Roman" w:hAnsi="Times New Roman"/>
          <w:spacing w:val="0"/>
          <w:sz w:val="26"/>
          <w:szCs w:val="26"/>
        </w:rPr>
        <w:t>Партизанского муниципального района</w:t>
      </w:r>
      <w:r w:rsidR="00AB16FE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DA3369">
        <w:rPr>
          <w:rFonts w:ascii="Times New Roman" w:hAnsi="Times New Roman"/>
          <w:spacing w:val="0"/>
          <w:sz w:val="26"/>
          <w:szCs w:val="26"/>
        </w:rPr>
        <w:t>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рабочей группы.</w:t>
      </w:r>
    </w:p>
    <w:p w:rsidR="00103D01" w:rsidRPr="00DA3369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DA3369">
        <w:rPr>
          <w:rFonts w:ascii="Times New Roman" w:hAnsi="Times New Roman"/>
          <w:spacing w:val="0"/>
          <w:sz w:val="26"/>
          <w:szCs w:val="26"/>
        </w:rPr>
        <w:t>3.6. Расходование аккумулированных денежных средств заинтер</w:t>
      </w:r>
      <w:r w:rsidR="008A3961">
        <w:rPr>
          <w:rFonts w:ascii="Times New Roman" w:hAnsi="Times New Roman"/>
          <w:spacing w:val="0"/>
          <w:sz w:val="26"/>
          <w:szCs w:val="26"/>
        </w:rPr>
        <w:t>есованных лиц осуществляется</w:t>
      </w:r>
      <w:r w:rsidR="00222B72">
        <w:rPr>
          <w:rFonts w:ascii="Times New Roman" w:hAnsi="Times New Roman"/>
          <w:spacing w:val="0"/>
          <w:sz w:val="26"/>
          <w:szCs w:val="26"/>
        </w:rPr>
        <w:t xml:space="preserve"> </w:t>
      </w:r>
      <w:r w:rsidR="006914EF">
        <w:rPr>
          <w:rFonts w:ascii="Times New Roman" w:hAnsi="Times New Roman"/>
          <w:spacing w:val="0"/>
          <w:sz w:val="26"/>
          <w:szCs w:val="26"/>
        </w:rPr>
        <w:t xml:space="preserve">Администрация </w:t>
      </w:r>
      <w:r w:rsidR="00125C1A">
        <w:rPr>
          <w:rFonts w:ascii="Times New Roman" w:hAnsi="Times New Roman"/>
          <w:spacing w:val="0"/>
          <w:sz w:val="26"/>
          <w:szCs w:val="26"/>
        </w:rPr>
        <w:t>Екатериновского</w:t>
      </w:r>
      <w:r w:rsidR="00222B72">
        <w:rPr>
          <w:rFonts w:ascii="Times New Roman" w:hAnsi="Times New Roman"/>
          <w:spacing w:val="0"/>
          <w:sz w:val="26"/>
          <w:szCs w:val="26"/>
        </w:rPr>
        <w:t xml:space="preserve"> сельского поселения Партизанского муниципального </w:t>
      </w:r>
      <w:proofErr w:type="gramStart"/>
      <w:r w:rsidR="00222B72">
        <w:rPr>
          <w:rFonts w:ascii="Times New Roman" w:hAnsi="Times New Roman"/>
          <w:spacing w:val="0"/>
          <w:sz w:val="26"/>
          <w:szCs w:val="26"/>
        </w:rPr>
        <w:t>района</w:t>
      </w:r>
      <w:proofErr w:type="gramEnd"/>
      <w:r w:rsidR="00AB16FE">
        <w:rPr>
          <w:rFonts w:ascii="Times New Roman" w:hAnsi="Times New Roman"/>
          <w:spacing w:val="0"/>
          <w:sz w:val="26"/>
          <w:szCs w:val="26"/>
        </w:rPr>
        <w:t xml:space="preserve"> </w:t>
      </w:r>
      <w:r w:rsidR="00222B72">
        <w:rPr>
          <w:rFonts w:ascii="Times New Roman" w:hAnsi="Times New Roman"/>
          <w:spacing w:val="0"/>
          <w:sz w:val="26"/>
          <w:szCs w:val="26"/>
        </w:rPr>
        <w:t>которое финансирует</w:t>
      </w:r>
      <w:r w:rsidRPr="00DA3369">
        <w:rPr>
          <w:rFonts w:ascii="Times New Roman" w:hAnsi="Times New Roman"/>
          <w:spacing w:val="0"/>
          <w:sz w:val="26"/>
          <w:szCs w:val="26"/>
        </w:rPr>
        <w:t xml:space="preserve"> на:</w:t>
      </w:r>
    </w:p>
    <w:p w:rsidR="00103D01" w:rsidRPr="00DA3369" w:rsidRDefault="00222B72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>
        <w:rPr>
          <w:rFonts w:ascii="Times New Roman" w:hAnsi="Times New Roman"/>
          <w:spacing w:val="0"/>
          <w:sz w:val="26"/>
          <w:szCs w:val="26"/>
        </w:rPr>
        <w:t>3.6.1.</w:t>
      </w:r>
      <w:r w:rsidR="00103D01" w:rsidRPr="00DA3369">
        <w:rPr>
          <w:rFonts w:ascii="Times New Roman" w:hAnsi="Times New Roman"/>
          <w:spacing w:val="0"/>
          <w:sz w:val="26"/>
          <w:szCs w:val="26"/>
        </w:rPr>
        <w:t xml:space="preserve">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103D01" w:rsidRPr="00DA3369" w:rsidRDefault="00222B72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>
        <w:rPr>
          <w:rFonts w:ascii="Times New Roman" w:hAnsi="Times New Roman"/>
          <w:spacing w:val="0"/>
          <w:sz w:val="26"/>
          <w:szCs w:val="26"/>
        </w:rPr>
        <w:t xml:space="preserve">3.6.2. </w:t>
      </w:r>
      <w:r w:rsidR="00103D01" w:rsidRPr="00DA3369">
        <w:rPr>
          <w:rFonts w:ascii="Times New Roman" w:hAnsi="Times New Roman"/>
          <w:spacing w:val="0"/>
          <w:sz w:val="26"/>
          <w:szCs w:val="26"/>
        </w:rPr>
        <w:t>минимального перечня работ по благоустройству дворовых территорий проектов, включенного в дизайн-проект благоустройства дворовой территории (в случае, если программой формирования городской среды будет предусмотрено финансовое участие заинтересованных лиц в выполнении минимального, дополнительного перечней работ).</w:t>
      </w:r>
    </w:p>
    <w:p w:rsidR="00103D01" w:rsidRPr="00DA3369" w:rsidRDefault="00103D01" w:rsidP="00AB16FE">
      <w:pPr>
        <w:autoSpaceDE w:val="0"/>
        <w:autoSpaceDN w:val="0"/>
        <w:adjustRightInd w:val="0"/>
        <w:spacing w:before="0" w:after="0" w:line="360" w:lineRule="auto"/>
        <w:ind w:firstLine="720"/>
        <w:rPr>
          <w:rFonts w:ascii="Times New Roman" w:hAnsi="Times New Roman"/>
          <w:spacing w:val="0"/>
          <w:sz w:val="26"/>
          <w:szCs w:val="26"/>
        </w:rPr>
      </w:pPr>
      <w:r w:rsidRPr="00DA3369">
        <w:rPr>
          <w:rFonts w:ascii="Times New Roman" w:hAnsi="Times New Roman"/>
          <w:spacing w:val="0"/>
          <w:sz w:val="26"/>
          <w:szCs w:val="26"/>
        </w:rPr>
        <w:t xml:space="preserve"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 </w:t>
      </w:r>
    </w:p>
    <w:p w:rsidR="00103D01" w:rsidRPr="00DA3369" w:rsidRDefault="00103D01" w:rsidP="00AB16FE">
      <w:pPr>
        <w:tabs>
          <w:tab w:val="left" w:pos="1155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369">
        <w:rPr>
          <w:rFonts w:ascii="Times New Roman" w:hAnsi="Times New Roman"/>
          <w:b/>
          <w:sz w:val="26"/>
          <w:szCs w:val="26"/>
        </w:rPr>
        <w:t xml:space="preserve">4. </w:t>
      </w:r>
      <w:proofErr w:type="gramStart"/>
      <w:r w:rsidRPr="00DA3369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DA3369">
        <w:rPr>
          <w:rFonts w:ascii="Times New Roman" w:hAnsi="Times New Roman"/>
          <w:b/>
          <w:sz w:val="26"/>
          <w:szCs w:val="26"/>
        </w:rPr>
        <w:t xml:space="preserve"> соблюдением условий порядка</w:t>
      </w:r>
    </w:p>
    <w:p w:rsidR="00103D01" w:rsidRPr="00DA3369" w:rsidRDefault="00103D01" w:rsidP="00AB16FE">
      <w:pPr>
        <w:tabs>
          <w:tab w:val="left" w:pos="115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DA3369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DA336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A3369">
        <w:rPr>
          <w:rFonts w:ascii="Times New Roman" w:hAnsi="Times New Roman"/>
          <w:sz w:val="26"/>
          <w:szCs w:val="26"/>
        </w:rPr>
        <w:t xml:space="preserve"> целевым расходованием аккумулированных денежных средств заинтересованных лиц осуществляется в соответствии с бюджетным законодательством.</w:t>
      </w:r>
    </w:p>
    <w:p w:rsidR="00103D01" w:rsidRPr="00DA3369" w:rsidRDefault="006914EF" w:rsidP="00AB16FE">
      <w:pPr>
        <w:tabs>
          <w:tab w:val="left" w:pos="1155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4.2.Администрация Екатериновского</w:t>
      </w:r>
      <w:r w:rsidR="00AB16FE">
        <w:rPr>
          <w:rFonts w:ascii="Times New Roman" w:hAnsi="Times New Roman"/>
          <w:sz w:val="26"/>
          <w:szCs w:val="26"/>
        </w:rPr>
        <w:t xml:space="preserve"> сельского поселения Партизанского муниципального района </w:t>
      </w:r>
      <w:r w:rsidR="00103D01" w:rsidRPr="00DA3369">
        <w:rPr>
          <w:rFonts w:ascii="Times New Roman" w:hAnsi="Times New Roman"/>
          <w:sz w:val="26"/>
          <w:szCs w:val="26"/>
        </w:rPr>
        <w:t>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103D01" w:rsidRPr="00DA3369" w:rsidRDefault="00103D01" w:rsidP="00AB16FE">
      <w:pPr>
        <w:tabs>
          <w:tab w:val="left" w:pos="115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DA3369">
        <w:rPr>
          <w:rFonts w:ascii="Times New Roman" w:hAnsi="Times New Roman"/>
          <w:sz w:val="26"/>
          <w:szCs w:val="26"/>
        </w:rPr>
        <w:t>4.2.1. экономии денежных средств, по итогам проведения конкурсных процедур;</w:t>
      </w:r>
    </w:p>
    <w:p w:rsidR="00103D01" w:rsidRPr="00DA3369" w:rsidRDefault="00103D01" w:rsidP="00AB16FE">
      <w:pPr>
        <w:tabs>
          <w:tab w:val="left" w:pos="115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DA3369">
        <w:rPr>
          <w:rFonts w:ascii="Times New Roman" w:hAnsi="Times New Roman"/>
          <w:sz w:val="26"/>
          <w:szCs w:val="26"/>
        </w:rPr>
        <w:t>4.2.2. неисполнения работ по благоустройству дворовой территории многоквартирного дома по вине подрядной организации;</w:t>
      </w:r>
    </w:p>
    <w:p w:rsidR="00103D01" w:rsidRPr="00DA3369" w:rsidRDefault="00103D01" w:rsidP="00AB16FE">
      <w:pPr>
        <w:tabs>
          <w:tab w:val="left" w:pos="115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DA3369">
        <w:rPr>
          <w:rFonts w:ascii="Times New Roman" w:hAnsi="Times New Roman"/>
          <w:sz w:val="26"/>
          <w:szCs w:val="26"/>
        </w:rPr>
        <w:lastRenderedPageBreak/>
        <w:t>4.2.3. не предоставления заинтересованными лицами доступа к проведению благоустройства на дворовой территории;</w:t>
      </w:r>
    </w:p>
    <w:p w:rsidR="00103D01" w:rsidRPr="00DA3369" w:rsidRDefault="00103D01" w:rsidP="00AB16FE">
      <w:pPr>
        <w:tabs>
          <w:tab w:val="left" w:pos="115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DA3369">
        <w:rPr>
          <w:rFonts w:ascii="Times New Roman" w:hAnsi="Times New Roman"/>
          <w:sz w:val="26"/>
          <w:szCs w:val="26"/>
        </w:rPr>
        <w:t>4.2.4. возникновения обстоятельств непреодолимой силы;</w:t>
      </w:r>
    </w:p>
    <w:p w:rsidR="00103D01" w:rsidRDefault="00103D01" w:rsidP="00AB16FE">
      <w:pPr>
        <w:tabs>
          <w:tab w:val="left" w:pos="115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DA3369">
        <w:rPr>
          <w:rFonts w:ascii="Times New Roman" w:hAnsi="Times New Roman"/>
          <w:sz w:val="26"/>
          <w:szCs w:val="26"/>
        </w:rPr>
        <w:t>4.2.5. возникновения иных случаев, предусмотренных действующим законодательством.</w:t>
      </w:r>
    </w:p>
    <w:p w:rsidR="001276F4" w:rsidRDefault="001276F4" w:rsidP="00AB16FE">
      <w:pPr>
        <w:tabs>
          <w:tab w:val="left" w:pos="1155"/>
        </w:tabs>
        <w:spacing w:line="360" w:lineRule="auto"/>
        <w:rPr>
          <w:rFonts w:ascii="Times New Roman" w:hAnsi="Times New Roman"/>
          <w:sz w:val="26"/>
          <w:szCs w:val="26"/>
        </w:rPr>
      </w:pPr>
    </w:p>
    <w:p w:rsidR="001276F4" w:rsidRPr="00DA3369" w:rsidRDefault="001276F4" w:rsidP="001276F4">
      <w:pPr>
        <w:tabs>
          <w:tab w:val="left" w:pos="1155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--------------------------------------------</w:t>
      </w:r>
    </w:p>
    <w:sectPr w:rsidR="001276F4" w:rsidRPr="00DA3369" w:rsidSect="004E26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00D" w:rsidRDefault="004D600D" w:rsidP="00503169">
      <w:pPr>
        <w:spacing w:before="0" w:after="0" w:line="240" w:lineRule="auto"/>
      </w:pPr>
      <w:r>
        <w:separator/>
      </w:r>
    </w:p>
  </w:endnote>
  <w:endnote w:type="continuationSeparator" w:id="0">
    <w:p w:rsidR="004D600D" w:rsidRDefault="004D600D" w:rsidP="005031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00D" w:rsidRDefault="004D600D" w:rsidP="00503169">
      <w:pPr>
        <w:spacing w:before="0" w:after="0" w:line="240" w:lineRule="auto"/>
      </w:pPr>
      <w:r>
        <w:separator/>
      </w:r>
    </w:p>
  </w:footnote>
  <w:footnote w:type="continuationSeparator" w:id="0">
    <w:p w:rsidR="004D600D" w:rsidRDefault="004D600D" w:rsidP="0050316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6D8"/>
    <w:rsid w:val="000028AA"/>
    <w:rsid w:val="00041391"/>
    <w:rsid w:val="00046B51"/>
    <w:rsid w:val="000663B3"/>
    <w:rsid w:val="000A4465"/>
    <w:rsid w:val="00103D01"/>
    <w:rsid w:val="00114F99"/>
    <w:rsid w:val="00125C1A"/>
    <w:rsid w:val="001276F4"/>
    <w:rsid w:val="00153E91"/>
    <w:rsid w:val="002217FA"/>
    <w:rsid w:val="00222B72"/>
    <w:rsid w:val="002716D8"/>
    <w:rsid w:val="002B317D"/>
    <w:rsid w:val="002C37A9"/>
    <w:rsid w:val="00303B2A"/>
    <w:rsid w:val="003332EE"/>
    <w:rsid w:val="00355154"/>
    <w:rsid w:val="0036196A"/>
    <w:rsid w:val="00376042"/>
    <w:rsid w:val="003A7BC7"/>
    <w:rsid w:val="003F1876"/>
    <w:rsid w:val="0042122E"/>
    <w:rsid w:val="00433199"/>
    <w:rsid w:val="00475108"/>
    <w:rsid w:val="004D600D"/>
    <w:rsid w:val="004E0F8A"/>
    <w:rsid w:val="004E2637"/>
    <w:rsid w:val="004F5934"/>
    <w:rsid w:val="00502BA6"/>
    <w:rsid w:val="00503169"/>
    <w:rsid w:val="00511D5F"/>
    <w:rsid w:val="00555461"/>
    <w:rsid w:val="00583B65"/>
    <w:rsid w:val="005A59F9"/>
    <w:rsid w:val="005B72BA"/>
    <w:rsid w:val="005C1323"/>
    <w:rsid w:val="005C37A2"/>
    <w:rsid w:val="005D2C60"/>
    <w:rsid w:val="006063DD"/>
    <w:rsid w:val="00632BEA"/>
    <w:rsid w:val="006544E2"/>
    <w:rsid w:val="006914EF"/>
    <w:rsid w:val="006936D9"/>
    <w:rsid w:val="006B687C"/>
    <w:rsid w:val="00713EF4"/>
    <w:rsid w:val="00742055"/>
    <w:rsid w:val="00817C2B"/>
    <w:rsid w:val="008647DC"/>
    <w:rsid w:val="00871FEE"/>
    <w:rsid w:val="00872EFA"/>
    <w:rsid w:val="00886839"/>
    <w:rsid w:val="008A3961"/>
    <w:rsid w:val="0093034C"/>
    <w:rsid w:val="00930B79"/>
    <w:rsid w:val="00942723"/>
    <w:rsid w:val="0094592A"/>
    <w:rsid w:val="00977035"/>
    <w:rsid w:val="009C4B9E"/>
    <w:rsid w:val="009D3387"/>
    <w:rsid w:val="00A2065C"/>
    <w:rsid w:val="00A41AE7"/>
    <w:rsid w:val="00A50648"/>
    <w:rsid w:val="00A509EF"/>
    <w:rsid w:val="00A8227B"/>
    <w:rsid w:val="00A929CB"/>
    <w:rsid w:val="00AA0BBD"/>
    <w:rsid w:val="00AB16FE"/>
    <w:rsid w:val="00AC1D24"/>
    <w:rsid w:val="00B02A5E"/>
    <w:rsid w:val="00BD06EA"/>
    <w:rsid w:val="00BD7D55"/>
    <w:rsid w:val="00BF0EEE"/>
    <w:rsid w:val="00BF41B5"/>
    <w:rsid w:val="00C10F0F"/>
    <w:rsid w:val="00C113B6"/>
    <w:rsid w:val="00C277E5"/>
    <w:rsid w:val="00C67ECD"/>
    <w:rsid w:val="00CF1DEA"/>
    <w:rsid w:val="00DA3369"/>
    <w:rsid w:val="00DB07C0"/>
    <w:rsid w:val="00DC3732"/>
    <w:rsid w:val="00E95631"/>
    <w:rsid w:val="00EB5AC7"/>
    <w:rsid w:val="00ED0F54"/>
    <w:rsid w:val="00EF66F0"/>
    <w:rsid w:val="00F47DC1"/>
    <w:rsid w:val="00F5445D"/>
    <w:rsid w:val="00F6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D8"/>
    <w:pPr>
      <w:spacing w:before="120" w:after="120" w:line="240" w:lineRule="atLeast"/>
      <w:jc w:val="both"/>
    </w:pPr>
    <w:rPr>
      <w:rFonts w:ascii="Arial" w:hAnsi="Arial"/>
      <w:spacing w:val="-5"/>
    </w:rPr>
  </w:style>
  <w:style w:type="paragraph" w:styleId="2">
    <w:name w:val="heading 2"/>
    <w:basedOn w:val="a"/>
    <w:next w:val="a"/>
    <w:link w:val="20"/>
    <w:uiPriority w:val="99"/>
    <w:qFormat/>
    <w:rsid w:val="00A929CB"/>
    <w:pPr>
      <w:keepNext/>
      <w:ind w:left="1135" w:hanging="284"/>
      <w:outlineLvl w:val="1"/>
    </w:pPr>
    <w:rPr>
      <w:rFonts w:ascii="Impact" w:hAnsi="Impact"/>
      <w:spacing w:val="0"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929CB"/>
    <w:rPr>
      <w:rFonts w:ascii="Impact" w:hAnsi="Impact" w:cs="Times New Roman"/>
      <w:sz w:val="32"/>
    </w:rPr>
  </w:style>
  <w:style w:type="paragraph" w:styleId="a3">
    <w:name w:val="Title"/>
    <w:basedOn w:val="a"/>
    <w:next w:val="a"/>
    <w:link w:val="a4"/>
    <w:uiPriority w:val="99"/>
    <w:qFormat/>
    <w:rsid w:val="00F5445D"/>
    <w:pPr>
      <w:spacing w:before="240" w:after="60"/>
      <w:jc w:val="center"/>
      <w:outlineLvl w:val="0"/>
    </w:pPr>
    <w:rPr>
      <w:rFonts w:ascii="Cambria" w:hAnsi="Cambria"/>
      <w:b/>
      <w:spacing w:val="0"/>
      <w:kern w:val="28"/>
      <w:sz w:val="32"/>
      <w:lang/>
    </w:rPr>
  </w:style>
  <w:style w:type="character" w:customStyle="1" w:styleId="a4">
    <w:name w:val="Название Знак"/>
    <w:link w:val="a3"/>
    <w:uiPriority w:val="99"/>
    <w:locked/>
    <w:rsid w:val="00F5445D"/>
    <w:rPr>
      <w:rFonts w:ascii="Cambria" w:hAnsi="Cambria" w:cs="Times New Roman"/>
      <w:b/>
      <w:kern w:val="28"/>
      <w:sz w:val="3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F5445D"/>
    <w:pPr>
      <w:spacing w:after="60"/>
      <w:jc w:val="center"/>
      <w:outlineLvl w:val="1"/>
    </w:pPr>
    <w:rPr>
      <w:rFonts w:ascii="Cambria" w:hAnsi="Cambria"/>
      <w:spacing w:val="0"/>
      <w:sz w:val="24"/>
      <w:lang/>
    </w:rPr>
  </w:style>
  <w:style w:type="character" w:customStyle="1" w:styleId="a6">
    <w:name w:val="Подзаголовок Знак"/>
    <w:link w:val="a5"/>
    <w:uiPriority w:val="99"/>
    <w:locked/>
    <w:rsid w:val="00F5445D"/>
    <w:rPr>
      <w:rFonts w:ascii="Cambria" w:hAnsi="Cambria" w:cs="Times New Roman"/>
      <w:sz w:val="24"/>
      <w:lang w:eastAsia="ru-RU"/>
    </w:rPr>
  </w:style>
  <w:style w:type="paragraph" w:styleId="a7">
    <w:name w:val="No Spacing"/>
    <w:link w:val="a8"/>
    <w:uiPriority w:val="99"/>
    <w:qFormat/>
    <w:rsid w:val="00F5445D"/>
    <w:rPr>
      <w:sz w:val="22"/>
    </w:rPr>
  </w:style>
  <w:style w:type="character" w:customStyle="1" w:styleId="a8">
    <w:name w:val="Без интервала Знак"/>
    <w:link w:val="a7"/>
    <w:uiPriority w:val="99"/>
    <w:locked/>
    <w:rsid w:val="00F5445D"/>
    <w:rPr>
      <w:sz w:val="22"/>
      <w:lang w:eastAsia="ru-RU" w:bidi="ar-SA"/>
    </w:rPr>
  </w:style>
  <w:style w:type="paragraph" w:styleId="a9">
    <w:name w:val="caption"/>
    <w:basedOn w:val="a"/>
    <w:next w:val="a"/>
    <w:uiPriority w:val="99"/>
    <w:qFormat/>
    <w:rsid w:val="00A929CB"/>
    <w:pPr>
      <w:framePr w:w="4189" w:h="3208" w:hSpace="180" w:wrap="auto" w:vAnchor="text" w:hAnchor="page" w:x="1729" w:y="315"/>
      <w:jc w:val="center"/>
    </w:pPr>
    <w:rPr>
      <w:b/>
      <w:sz w:val="30"/>
    </w:rPr>
  </w:style>
  <w:style w:type="character" w:styleId="aa">
    <w:name w:val="Strong"/>
    <w:uiPriority w:val="99"/>
    <w:qFormat/>
    <w:rsid w:val="00A929CB"/>
    <w:rPr>
      <w:rFonts w:cs="Times New Roman"/>
      <w:b/>
    </w:rPr>
  </w:style>
  <w:style w:type="paragraph" w:styleId="ab">
    <w:name w:val="List Paragraph"/>
    <w:basedOn w:val="a"/>
    <w:uiPriority w:val="99"/>
    <w:qFormat/>
    <w:rsid w:val="00A929CB"/>
    <w:pPr>
      <w:ind w:left="720"/>
      <w:contextualSpacing/>
    </w:pPr>
  </w:style>
  <w:style w:type="paragraph" w:styleId="ac">
    <w:name w:val="header"/>
    <w:basedOn w:val="a"/>
    <w:link w:val="ad"/>
    <w:uiPriority w:val="99"/>
    <w:rsid w:val="00503169"/>
    <w:pPr>
      <w:tabs>
        <w:tab w:val="center" w:pos="4677"/>
        <w:tab w:val="right" w:pos="9355"/>
      </w:tabs>
      <w:spacing w:before="0" w:after="0" w:line="240" w:lineRule="auto"/>
    </w:pPr>
    <w:rPr>
      <w:lang/>
    </w:rPr>
  </w:style>
  <w:style w:type="character" w:customStyle="1" w:styleId="ad">
    <w:name w:val="Верхний колонтитул Знак"/>
    <w:link w:val="ac"/>
    <w:uiPriority w:val="99"/>
    <w:locked/>
    <w:rsid w:val="00503169"/>
    <w:rPr>
      <w:rFonts w:ascii="Arial" w:hAnsi="Arial" w:cs="Times New Roman"/>
      <w:spacing w:val="-5"/>
      <w:lang w:eastAsia="ru-RU"/>
    </w:rPr>
  </w:style>
  <w:style w:type="paragraph" w:styleId="ae">
    <w:name w:val="footer"/>
    <w:basedOn w:val="a"/>
    <w:link w:val="af"/>
    <w:uiPriority w:val="99"/>
    <w:rsid w:val="00503169"/>
    <w:pPr>
      <w:tabs>
        <w:tab w:val="center" w:pos="4677"/>
        <w:tab w:val="right" w:pos="9355"/>
      </w:tabs>
      <w:spacing w:before="0" w:after="0" w:line="240" w:lineRule="auto"/>
    </w:pPr>
    <w:rPr>
      <w:lang/>
    </w:rPr>
  </w:style>
  <w:style w:type="character" w:customStyle="1" w:styleId="af">
    <w:name w:val="Нижний колонтитул Знак"/>
    <w:link w:val="ae"/>
    <w:uiPriority w:val="99"/>
    <w:locked/>
    <w:rsid w:val="00503169"/>
    <w:rPr>
      <w:rFonts w:ascii="Arial" w:hAnsi="Arial" w:cs="Times New Roman"/>
      <w:spacing w:val="-5"/>
      <w:lang w:eastAsia="ru-RU"/>
    </w:rPr>
  </w:style>
  <w:style w:type="paragraph" w:customStyle="1" w:styleId="ConsPlusNormal">
    <w:name w:val="ConsPlusNormal"/>
    <w:uiPriority w:val="99"/>
    <w:rsid w:val="005031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rsid w:val="00502BA6"/>
    <w:pPr>
      <w:spacing w:before="0" w:after="0" w:line="240" w:lineRule="auto"/>
    </w:pPr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502BA6"/>
    <w:rPr>
      <w:rFonts w:ascii="Tahoma" w:hAnsi="Tahoma" w:cs="Tahoma"/>
      <w:spacing w:val="-5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Российская Федерация</vt:lpstr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Федерация</dc:title>
  <dc:subject/>
  <dc:creator>User</dc:creator>
  <cp:keywords/>
  <dc:description/>
  <cp:lastModifiedBy>Татьяна</cp:lastModifiedBy>
  <cp:revision>26</cp:revision>
  <cp:lastPrinted>2017-03-31T11:37:00Z</cp:lastPrinted>
  <dcterms:created xsi:type="dcterms:W3CDTF">2017-03-31T11:39:00Z</dcterms:created>
  <dcterms:modified xsi:type="dcterms:W3CDTF">2018-03-21T01:38:00Z</dcterms:modified>
</cp:coreProperties>
</file>