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0D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2758C5" w:rsidRPr="002758C5" w:rsidRDefault="007C3B0D" w:rsidP="002758C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="002758C5" w:rsidRPr="002758C5">
        <w:rPr>
          <w:b/>
          <w:sz w:val="28"/>
          <w:szCs w:val="28"/>
        </w:rPr>
        <w:t>АДМИНИСТРАЦИЯ</w:t>
      </w:r>
    </w:p>
    <w:p w:rsidR="002758C5" w:rsidRPr="002758C5" w:rsidRDefault="002758C5" w:rsidP="002758C5">
      <w:pPr>
        <w:jc w:val="center"/>
        <w:rPr>
          <w:b/>
          <w:sz w:val="28"/>
          <w:szCs w:val="28"/>
        </w:rPr>
      </w:pPr>
      <w:r w:rsidRPr="002758C5">
        <w:rPr>
          <w:b/>
          <w:sz w:val="28"/>
          <w:szCs w:val="28"/>
        </w:rPr>
        <w:t>ЕКАТЕРИНОВСКОГО СЕЛЬСКОГО ПОСЕЛЕНИЯ</w:t>
      </w:r>
    </w:p>
    <w:p w:rsidR="002758C5" w:rsidRPr="002758C5" w:rsidRDefault="002758C5" w:rsidP="002758C5">
      <w:pPr>
        <w:jc w:val="center"/>
        <w:rPr>
          <w:b/>
          <w:sz w:val="28"/>
          <w:szCs w:val="28"/>
        </w:rPr>
      </w:pPr>
      <w:r w:rsidRPr="002758C5">
        <w:rPr>
          <w:b/>
          <w:sz w:val="28"/>
          <w:szCs w:val="28"/>
        </w:rPr>
        <w:t>ПАРТИЗАНСКОГО МУНИЦИПАЛЬНОГО РАЙОНА</w:t>
      </w:r>
    </w:p>
    <w:p w:rsidR="002758C5" w:rsidRPr="002758C5" w:rsidRDefault="002758C5" w:rsidP="002758C5">
      <w:pPr>
        <w:jc w:val="center"/>
        <w:rPr>
          <w:sz w:val="28"/>
          <w:szCs w:val="28"/>
        </w:rPr>
      </w:pPr>
      <w:r w:rsidRPr="002758C5">
        <w:rPr>
          <w:b/>
          <w:sz w:val="28"/>
          <w:szCs w:val="28"/>
        </w:rPr>
        <w:t>ПРИМОРСКОГО КРАЯ</w:t>
      </w:r>
    </w:p>
    <w:p w:rsidR="00BD7ECC" w:rsidRPr="00D03AE6" w:rsidRDefault="00BD7ECC" w:rsidP="002758C5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sz w:val="26"/>
          <w:szCs w:val="26"/>
        </w:rPr>
      </w:pPr>
    </w:p>
    <w:p w:rsidR="00BD7ECC" w:rsidRPr="006160BD" w:rsidRDefault="00D93978" w:rsidP="00BD7ECC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201385">
        <w:rPr>
          <w:sz w:val="26"/>
          <w:szCs w:val="26"/>
        </w:rPr>
        <w:t>4</w:t>
      </w:r>
      <w:r w:rsidR="007E7FBA">
        <w:rPr>
          <w:sz w:val="26"/>
          <w:szCs w:val="26"/>
        </w:rPr>
        <w:t xml:space="preserve"> </w:t>
      </w:r>
      <w:r w:rsidR="00DF1B36">
        <w:rPr>
          <w:sz w:val="26"/>
          <w:szCs w:val="26"/>
        </w:rPr>
        <w:t>октябрь</w:t>
      </w:r>
      <w:r>
        <w:rPr>
          <w:sz w:val="26"/>
          <w:szCs w:val="26"/>
        </w:rPr>
        <w:t xml:space="preserve"> 2022</w:t>
      </w:r>
      <w:r w:rsidR="007631BC">
        <w:rPr>
          <w:sz w:val="26"/>
          <w:szCs w:val="26"/>
        </w:rPr>
        <w:t xml:space="preserve"> года</w:t>
      </w:r>
      <w:r w:rsidR="00A478A6">
        <w:rPr>
          <w:sz w:val="26"/>
          <w:szCs w:val="26"/>
        </w:rPr>
        <w:t xml:space="preserve">                      </w:t>
      </w:r>
      <w:r w:rsidR="00BD7ECC" w:rsidRPr="00D03AE6">
        <w:rPr>
          <w:sz w:val="26"/>
          <w:szCs w:val="26"/>
        </w:rPr>
        <w:t xml:space="preserve"> с</w:t>
      </w:r>
      <w:r w:rsidR="00BD7ECC">
        <w:rPr>
          <w:sz w:val="26"/>
          <w:szCs w:val="26"/>
        </w:rPr>
        <w:t xml:space="preserve">. Екатериновка        </w:t>
      </w:r>
      <w:r w:rsidR="00A478A6">
        <w:rPr>
          <w:sz w:val="26"/>
          <w:szCs w:val="26"/>
        </w:rPr>
        <w:t xml:space="preserve">    </w:t>
      </w:r>
      <w:r w:rsidR="00BD7ECC" w:rsidRPr="00D03AE6">
        <w:rPr>
          <w:sz w:val="26"/>
          <w:szCs w:val="26"/>
        </w:rPr>
        <w:t xml:space="preserve">     </w:t>
      </w:r>
      <w:r w:rsidR="00A478A6">
        <w:rPr>
          <w:sz w:val="26"/>
          <w:szCs w:val="26"/>
        </w:rPr>
        <w:t xml:space="preserve"> </w:t>
      </w:r>
      <w:r w:rsidR="00CE3F27">
        <w:rPr>
          <w:sz w:val="26"/>
          <w:szCs w:val="26"/>
        </w:rPr>
        <w:t xml:space="preserve">    </w:t>
      </w:r>
      <w:r w:rsidR="00A478A6">
        <w:rPr>
          <w:sz w:val="26"/>
          <w:szCs w:val="26"/>
        </w:rPr>
        <w:t xml:space="preserve">           </w:t>
      </w:r>
      <w:r w:rsidR="00BD7ECC" w:rsidRPr="00D03AE6">
        <w:rPr>
          <w:sz w:val="26"/>
          <w:szCs w:val="26"/>
        </w:rPr>
        <w:t xml:space="preserve">  </w:t>
      </w:r>
      <w:r w:rsidR="007631BC">
        <w:rPr>
          <w:sz w:val="26"/>
          <w:szCs w:val="26"/>
        </w:rPr>
        <w:t xml:space="preserve">     </w:t>
      </w:r>
      <w:r w:rsidR="00FC37DC"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  </w:t>
      </w:r>
      <w:r w:rsidR="00CE3F27"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</w:t>
      </w:r>
      <w:r w:rsidR="00BD7ECC" w:rsidRPr="00D03AE6">
        <w:rPr>
          <w:sz w:val="26"/>
          <w:szCs w:val="26"/>
        </w:rPr>
        <w:t xml:space="preserve">№ </w:t>
      </w:r>
      <w:r w:rsidR="00201385">
        <w:rPr>
          <w:sz w:val="26"/>
          <w:szCs w:val="26"/>
        </w:rPr>
        <w:t>86</w:t>
      </w:r>
    </w:p>
    <w:p w:rsidR="00BD7ECC" w:rsidRDefault="00BD7ECC" w:rsidP="00BD7ECC">
      <w:pPr>
        <w:jc w:val="center"/>
        <w:rPr>
          <w:b/>
        </w:rPr>
      </w:pPr>
    </w:p>
    <w:p w:rsidR="00BD7ECC" w:rsidRPr="005B7AF7" w:rsidRDefault="00BD7ECC" w:rsidP="00BD7ECC"/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C3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10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</w:t>
      </w:r>
      <w:r w:rsidRPr="002C5510">
        <w:rPr>
          <w:b/>
          <w:bCs/>
          <w:sz w:val="28"/>
          <w:szCs w:val="28"/>
        </w:rPr>
        <w:t>Прогноз</w:t>
      </w:r>
      <w:r>
        <w:rPr>
          <w:b/>
          <w:bCs/>
          <w:sz w:val="28"/>
          <w:szCs w:val="28"/>
        </w:rPr>
        <w:t>а</w:t>
      </w:r>
      <w:r w:rsidRPr="002C5510">
        <w:rPr>
          <w:b/>
          <w:bCs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>Екатериновского</w:t>
      </w:r>
      <w:r w:rsidR="002758C5">
        <w:rPr>
          <w:b/>
          <w:bCs/>
          <w:sz w:val="28"/>
          <w:szCs w:val="28"/>
        </w:rPr>
        <w:t xml:space="preserve"> сельского поселения на 202</w:t>
      </w:r>
      <w:r w:rsidR="00D93978">
        <w:rPr>
          <w:b/>
          <w:bCs/>
          <w:sz w:val="28"/>
          <w:szCs w:val="28"/>
        </w:rPr>
        <w:t>3</w:t>
      </w:r>
      <w:r w:rsidR="00271A0E">
        <w:rPr>
          <w:b/>
          <w:bCs/>
          <w:sz w:val="28"/>
          <w:szCs w:val="28"/>
        </w:rPr>
        <w:t xml:space="preserve"> год и плановый период 202</w:t>
      </w:r>
      <w:r w:rsidR="00D93978">
        <w:rPr>
          <w:b/>
          <w:bCs/>
          <w:sz w:val="28"/>
          <w:szCs w:val="28"/>
        </w:rPr>
        <w:t>4</w:t>
      </w:r>
      <w:r w:rsidRPr="002C5510">
        <w:rPr>
          <w:b/>
          <w:bCs/>
          <w:sz w:val="28"/>
          <w:szCs w:val="28"/>
        </w:rPr>
        <w:t xml:space="preserve"> и 20</w:t>
      </w:r>
      <w:r w:rsidR="00D93978">
        <w:rPr>
          <w:b/>
          <w:bCs/>
          <w:sz w:val="28"/>
          <w:szCs w:val="28"/>
        </w:rPr>
        <w:t>25</w:t>
      </w:r>
      <w:r w:rsidRPr="002C5510">
        <w:rPr>
          <w:b/>
          <w:bCs/>
          <w:sz w:val="28"/>
          <w:szCs w:val="28"/>
        </w:rPr>
        <w:t xml:space="preserve"> годов </w:t>
      </w: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7ECC" w:rsidRPr="00F265EE" w:rsidRDefault="00BD7ECC" w:rsidP="00BD7E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</w:t>
      </w:r>
      <w:hyperlink r:id="rId5" w:history="1">
        <w:r w:rsidRPr="00F265EE">
          <w:rPr>
            <w:rFonts w:ascii="Times New Roman" w:hAnsi="Times New Roman" w:cs="Times New Roman"/>
            <w:b w:val="0"/>
            <w:sz w:val="28"/>
            <w:szCs w:val="28"/>
          </w:rPr>
          <w:t>от 06.10.2003 N 131-ФЗ</w:t>
        </w:r>
      </w:hyperlink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173 Бюджетного кодекса Российской Федерации,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 Муниципального комитета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417 от 28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.2015 года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Екатериновского сельского поселения Партизанского муниципального района</w:t>
      </w:r>
    </w:p>
    <w:p w:rsidR="00BD7ECC" w:rsidRPr="005636EC" w:rsidRDefault="00BD7ECC" w:rsidP="00BD7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5EE">
        <w:rPr>
          <w:sz w:val="28"/>
          <w:szCs w:val="28"/>
        </w:rPr>
        <w:t xml:space="preserve"> </w:t>
      </w:r>
    </w:p>
    <w:p w:rsidR="00BD7ECC" w:rsidRPr="00FB3825" w:rsidRDefault="00BD7ECC" w:rsidP="00BD7ECC">
      <w:pPr>
        <w:widowControl w:val="0"/>
        <w:autoSpaceDE w:val="0"/>
        <w:autoSpaceDN w:val="0"/>
        <w:adjustRightInd w:val="0"/>
        <w:rPr>
          <w:bCs/>
        </w:rPr>
      </w:pPr>
      <w:r w:rsidRPr="00FB3825">
        <w:rPr>
          <w:bCs/>
        </w:rPr>
        <w:t>ПОСТАНОВЛЯЕТ:</w:t>
      </w:r>
    </w:p>
    <w:p w:rsidR="00BD7ECC" w:rsidRPr="007A5EAD" w:rsidRDefault="00BD7ECC" w:rsidP="00BD7ECC">
      <w:pPr>
        <w:widowControl w:val="0"/>
        <w:autoSpaceDE w:val="0"/>
        <w:autoSpaceDN w:val="0"/>
        <w:adjustRightInd w:val="0"/>
        <w:rPr>
          <w:b/>
          <w:bCs/>
        </w:rPr>
      </w:pPr>
    </w:p>
    <w:p w:rsidR="00BD7ECC" w:rsidRPr="00FD787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D787C">
        <w:rPr>
          <w:sz w:val="28"/>
          <w:szCs w:val="28"/>
        </w:rPr>
        <w:t xml:space="preserve">Утвердить Прогноз социально-экономического развития </w:t>
      </w:r>
      <w:r w:rsidR="005727D0">
        <w:rPr>
          <w:sz w:val="28"/>
          <w:szCs w:val="28"/>
        </w:rPr>
        <w:t>Екатериновского</w:t>
      </w:r>
      <w:r w:rsidR="00D93978">
        <w:rPr>
          <w:sz w:val="28"/>
          <w:szCs w:val="28"/>
        </w:rPr>
        <w:t xml:space="preserve"> сельского поселения на 2023 год и плановый период 2024</w:t>
      </w:r>
      <w:r w:rsidRPr="00FD787C">
        <w:rPr>
          <w:sz w:val="28"/>
          <w:szCs w:val="28"/>
        </w:rPr>
        <w:t xml:space="preserve"> и 20</w:t>
      </w:r>
      <w:r w:rsidR="00D93978">
        <w:rPr>
          <w:sz w:val="28"/>
          <w:szCs w:val="28"/>
        </w:rPr>
        <w:t>25</w:t>
      </w:r>
      <w:r w:rsidRPr="00FD787C">
        <w:rPr>
          <w:sz w:val="28"/>
          <w:szCs w:val="28"/>
        </w:rPr>
        <w:t xml:space="preserve"> годов согласно приложению.</w:t>
      </w:r>
    </w:p>
    <w:p w:rsidR="00BD7EC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</w:t>
      </w:r>
      <w:r w:rsidRPr="00930D02">
        <w:rPr>
          <w:sz w:val="28"/>
          <w:szCs w:val="28"/>
        </w:rPr>
        <w:t>народова</w:t>
      </w:r>
      <w:r>
        <w:rPr>
          <w:sz w:val="28"/>
          <w:szCs w:val="28"/>
        </w:rPr>
        <w:t>ть настоящее постановление в средствах массовой информации</w:t>
      </w:r>
      <w:r w:rsidRPr="00930D02">
        <w:rPr>
          <w:sz w:val="28"/>
          <w:szCs w:val="28"/>
        </w:rPr>
        <w:t>.</w:t>
      </w:r>
    </w:p>
    <w:p w:rsidR="00BD7ECC" w:rsidRDefault="00BD7ECC" w:rsidP="00BD7ECC">
      <w:pPr>
        <w:spacing w:after="120"/>
        <w:ind w:firstLine="708"/>
        <w:jc w:val="both"/>
      </w:pPr>
    </w:p>
    <w:p w:rsidR="00BD7ECC" w:rsidRPr="005636EC" w:rsidRDefault="00BD7ECC" w:rsidP="00BD7ECC">
      <w:pPr>
        <w:widowControl w:val="0"/>
        <w:suppressAutoHyphens/>
        <w:autoSpaceDE w:val="0"/>
        <w:spacing w:after="120"/>
        <w:jc w:val="both"/>
        <w:rPr>
          <w:sz w:val="28"/>
          <w:szCs w:val="28"/>
        </w:rPr>
      </w:pPr>
    </w:p>
    <w:p w:rsidR="00BD7ECC" w:rsidRPr="005636EC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758C5" w:rsidRPr="002758C5" w:rsidRDefault="002758C5" w:rsidP="002758C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Глава администрации</w:t>
      </w:r>
    </w:p>
    <w:p w:rsidR="002758C5" w:rsidRPr="002758C5" w:rsidRDefault="002758C5" w:rsidP="002758C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2758C5">
        <w:rPr>
          <w:sz w:val="28"/>
          <w:szCs w:val="28"/>
        </w:rPr>
        <w:t xml:space="preserve">Екатериновского сельского поселения </w:t>
      </w:r>
    </w:p>
    <w:p w:rsidR="002758C5" w:rsidRPr="002758C5" w:rsidRDefault="002758C5" w:rsidP="002758C5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Партизанского муниципального района                                          О.И. Денисов</w:t>
      </w:r>
    </w:p>
    <w:p w:rsidR="00BD7ECC" w:rsidRPr="0070684B" w:rsidRDefault="00BD7ECC" w:rsidP="00BD7ECC">
      <w:pPr>
        <w:rPr>
          <w:sz w:val="28"/>
          <w:szCs w:val="28"/>
        </w:rPr>
      </w:pPr>
    </w:p>
    <w:p w:rsidR="00507860" w:rsidRDefault="00507860" w:rsidP="00BD7ECC">
      <w:pPr>
        <w:jc w:val="center"/>
        <w:rPr>
          <w:sz w:val="26"/>
          <w:szCs w:val="26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783"/>
      </w:tblGrid>
      <w:tr w:rsidR="003B1CE0" w:rsidRPr="00112BEA" w:rsidTr="003C2A3D">
        <w:tc>
          <w:tcPr>
            <w:tcW w:w="4783" w:type="dxa"/>
          </w:tcPr>
          <w:p w:rsidR="003B1CE0" w:rsidRPr="00112BEA" w:rsidRDefault="003B1CE0" w:rsidP="0020138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12BEA">
              <w:rPr>
                <w:sz w:val="20"/>
                <w:szCs w:val="20"/>
              </w:rPr>
              <w:lastRenderedPageBreak/>
              <w:t xml:space="preserve">Приложение к постановлению администрации Екатериновского сельского поселения </w:t>
            </w:r>
            <w:r w:rsidRPr="00112BEA">
              <w:rPr>
                <w:bCs/>
                <w:sz w:val="20"/>
                <w:szCs w:val="20"/>
              </w:rPr>
              <w:t>«Об утверждении Прогноза социально-экономического развития Екатериновского</w:t>
            </w:r>
            <w:r w:rsidR="002758C5">
              <w:rPr>
                <w:bCs/>
                <w:sz w:val="20"/>
                <w:szCs w:val="20"/>
              </w:rPr>
              <w:t xml:space="preserve"> сельского поселения на 202</w:t>
            </w:r>
            <w:r w:rsidR="00D93978">
              <w:rPr>
                <w:bCs/>
                <w:sz w:val="20"/>
                <w:szCs w:val="20"/>
              </w:rPr>
              <w:t>3</w:t>
            </w:r>
            <w:r w:rsidRPr="00112BEA">
              <w:rPr>
                <w:bCs/>
                <w:sz w:val="20"/>
                <w:szCs w:val="20"/>
              </w:rPr>
              <w:t xml:space="preserve"> год и п</w:t>
            </w:r>
            <w:r w:rsidR="002758C5">
              <w:rPr>
                <w:bCs/>
                <w:sz w:val="20"/>
                <w:szCs w:val="20"/>
              </w:rPr>
              <w:t xml:space="preserve">лановый </w:t>
            </w:r>
            <w:r w:rsidR="00D93978">
              <w:rPr>
                <w:bCs/>
                <w:sz w:val="20"/>
                <w:szCs w:val="20"/>
              </w:rPr>
              <w:t>период 2024</w:t>
            </w:r>
            <w:r w:rsidRPr="00112BEA">
              <w:rPr>
                <w:bCs/>
                <w:sz w:val="20"/>
                <w:szCs w:val="20"/>
              </w:rPr>
              <w:t xml:space="preserve"> и 20</w:t>
            </w:r>
            <w:r w:rsidR="00D93978">
              <w:rPr>
                <w:bCs/>
                <w:sz w:val="20"/>
                <w:szCs w:val="20"/>
              </w:rPr>
              <w:t>25</w:t>
            </w:r>
            <w:r w:rsidRPr="00112BEA">
              <w:rPr>
                <w:bCs/>
                <w:sz w:val="20"/>
                <w:szCs w:val="20"/>
              </w:rPr>
              <w:t xml:space="preserve"> годов </w:t>
            </w:r>
            <w:r w:rsidR="00D93978">
              <w:rPr>
                <w:sz w:val="20"/>
                <w:szCs w:val="20"/>
              </w:rPr>
              <w:t xml:space="preserve">№ </w:t>
            </w:r>
            <w:r w:rsidR="00201385">
              <w:rPr>
                <w:sz w:val="20"/>
                <w:szCs w:val="20"/>
              </w:rPr>
              <w:t xml:space="preserve">86 </w:t>
            </w:r>
            <w:r w:rsidR="00D93978">
              <w:rPr>
                <w:sz w:val="20"/>
                <w:szCs w:val="20"/>
              </w:rPr>
              <w:t>от 24.10.2022</w:t>
            </w:r>
          </w:p>
        </w:tc>
      </w:tr>
    </w:tbl>
    <w:p w:rsidR="003B1CE0" w:rsidRDefault="003B1CE0" w:rsidP="00B33500">
      <w:pPr>
        <w:jc w:val="center"/>
        <w:rPr>
          <w:b/>
          <w:sz w:val="26"/>
          <w:szCs w:val="26"/>
        </w:rPr>
      </w:pPr>
    </w:p>
    <w:p w:rsidR="00B33500" w:rsidRDefault="00B33500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экономического и социального развития Екатериновского сельского поселения Партизанского муниципального района на с</w:t>
      </w:r>
      <w:r w:rsidR="00D93978">
        <w:rPr>
          <w:b/>
          <w:sz w:val="26"/>
          <w:szCs w:val="26"/>
        </w:rPr>
        <w:t>реднесрочную перспективу на 2023 год и плановые периоды 2024-2025</w:t>
      </w:r>
      <w:r>
        <w:rPr>
          <w:b/>
          <w:sz w:val="26"/>
          <w:szCs w:val="26"/>
        </w:rPr>
        <w:t xml:space="preserve"> годы</w:t>
      </w:r>
    </w:p>
    <w:p w:rsidR="00B33500" w:rsidRDefault="00B33500" w:rsidP="00B33500">
      <w:pPr>
        <w:ind w:firstLine="851"/>
        <w:jc w:val="both"/>
        <w:rPr>
          <w:b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  <w:r w:rsidRPr="00B95F75">
        <w:rPr>
          <w:sz w:val="26"/>
          <w:szCs w:val="26"/>
        </w:rPr>
        <w:t xml:space="preserve"> социально-экономического</w:t>
      </w:r>
      <w:r>
        <w:rPr>
          <w:sz w:val="26"/>
          <w:szCs w:val="26"/>
        </w:rPr>
        <w:t xml:space="preserve"> развития Екатериновского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Посланием Президента Российской Федерации Федеральному собранию Российской Федерации от 01.12.2016 г, Указами Президента Российской Федерации, проектом основных направлений бюджетной, налоговой политик</w:t>
      </w:r>
      <w:r w:rsidR="00D93978">
        <w:rPr>
          <w:sz w:val="26"/>
          <w:szCs w:val="26"/>
        </w:rPr>
        <w:t>и Российской Федерации   на 2023 год и плановый период 2024-2025 годов. В 2023 – 2025</w:t>
      </w:r>
      <w:r>
        <w:rPr>
          <w:sz w:val="26"/>
          <w:szCs w:val="26"/>
        </w:rPr>
        <w:t xml:space="preserve"> годах решение задач социально-экономического развития Екатериновского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Екатериновского сельского поселения Партизанского муниципального района.</w:t>
      </w:r>
    </w:p>
    <w:p w:rsidR="00283279" w:rsidRDefault="00283279" w:rsidP="00B33500">
      <w:pPr>
        <w:ind w:firstLine="851"/>
        <w:jc w:val="both"/>
        <w:rPr>
          <w:sz w:val="26"/>
          <w:szCs w:val="26"/>
        </w:rPr>
      </w:pPr>
    </w:p>
    <w:p w:rsidR="00B33500" w:rsidRPr="00E00CEF" w:rsidRDefault="00B33500" w:rsidP="00B3350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E00CEF">
        <w:rPr>
          <w:rFonts w:ascii="Times New Roman" w:hAnsi="Times New Roman"/>
          <w:b/>
          <w:i/>
          <w:sz w:val="24"/>
          <w:szCs w:val="24"/>
        </w:rPr>
        <w:t>ИНСТИТУЦИОННАЯ СТРУКТУРА</w:t>
      </w:r>
    </w:p>
    <w:p w:rsidR="00B33500" w:rsidRPr="00FB6BF3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Екатериновского сельского поселения осуществляют деятель</w:t>
      </w:r>
      <w:r w:rsidR="007E7FBA">
        <w:rPr>
          <w:sz w:val="26"/>
          <w:szCs w:val="26"/>
        </w:rPr>
        <w:t xml:space="preserve">ность по состоянию </w:t>
      </w:r>
      <w:r w:rsidR="00D93978">
        <w:rPr>
          <w:sz w:val="26"/>
          <w:szCs w:val="26"/>
        </w:rPr>
        <w:t>на 01.01.2022</w:t>
      </w:r>
      <w:r w:rsidRPr="00FB6BF3">
        <w:rPr>
          <w:sz w:val="26"/>
          <w:szCs w:val="26"/>
        </w:rPr>
        <w:t xml:space="preserve"> года 51 предприятия и организации. На долю частной формы собственности приходится </w:t>
      </w:r>
      <w:r w:rsidR="003E1806" w:rsidRPr="00FB6BF3">
        <w:rPr>
          <w:sz w:val="26"/>
          <w:szCs w:val="26"/>
        </w:rPr>
        <w:t>78,43</w:t>
      </w:r>
      <w:r w:rsidRPr="00FB6BF3">
        <w:rPr>
          <w:sz w:val="26"/>
          <w:szCs w:val="26"/>
        </w:rPr>
        <w:t xml:space="preserve">%, муниципальной и государственной собственности </w:t>
      </w:r>
      <w:r w:rsidR="003E1806" w:rsidRPr="00FB6BF3">
        <w:rPr>
          <w:sz w:val="26"/>
          <w:szCs w:val="26"/>
        </w:rPr>
        <w:t>21,57</w:t>
      </w:r>
      <w:r w:rsidRPr="00FB6BF3">
        <w:rPr>
          <w:sz w:val="26"/>
          <w:szCs w:val="26"/>
        </w:rPr>
        <w:t>%.</w:t>
      </w:r>
    </w:p>
    <w:p w:rsidR="009548D5" w:rsidRPr="00FB6BF3" w:rsidRDefault="009548D5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916"/>
        <w:gridCol w:w="1050"/>
        <w:gridCol w:w="952"/>
        <w:gridCol w:w="1242"/>
        <w:gridCol w:w="933"/>
        <w:gridCol w:w="830"/>
        <w:gridCol w:w="927"/>
      </w:tblGrid>
      <w:tr w:rsidR="007E7FBA" w:rsidRPr="00FB6BF3" w:rsidTr="00507860">
        <w:tc>
          <w:tcPr>
            <w:tcW w:w="495" w:type="dxa"/>
            <w:vMerge w:val="restart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№</w:t>
            </w:r>
          </w:p>
        </w:tc>
        <w:tc>
          <w:tcPr>
            <w:tcW w:w="2916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Показатели</w:t>
            </w:r>
          </w:p>
        </w:tc>
        <w:tc>
          <w:tcPr>
            <w:tcW w:w="1050" w:type="dxa"/>
            <w:vMerge w:val="restart"/>
          </w:tcPr>
          <w:p w:rsidR="00B33500" w:rsidRPr="00FB6BF3" w:rsidRDefault="00B33500" w:rsidP="00507860">
            <w:pPr>
              <w:jc w:val="center"/>
            </w:pPr>
            <w:proofErr w:type="spellStart"/>
            <w:r w:rsidRPr="00FB6BF3">
              <w:t>Ед.изм</w:t>
            </w:r>
            <w:proofErr w:type="spellEnd"/>
            <w:r w:rsidRPr="00FB6BF3">
              <w:t>.</w:t>
            </w:r>
          </w:p>
        </w:tc>
        <w:tc>
          <w:tcPr>
            <w:tcW w:w="952" w:type="dxa"/>
            <w:vMerge w:val="restart"/>
          </w:tcPr>
          <w:p w:rsidR="003E1806" w:rsidRPr="00FB6BF3" w:rsidRDefault="00D93978" w:rsidP="00507860">
            <w:pPr>
              <w:jc w:val="center"/>
            </w:pPr>
            <w:r>
              <w:t>2021</w:t>
            </w:r>
          </w:p>
          <w:p w:rsidR="00B33500" w:rsidRPr="00FB6BF3" w:rsidRDefault="00737CEA" w:rsidP="00507860">
            <w:pPr>
              <w:jc w:val="center"/>
            </w:pPr>
            <w:r w:rsidRPr="00FB6BF3">
              <w:t>Г</w:t>
            </w:r>
            <w:r w:rsidR="00B33500" w:rsidRPr="00FB6BF3">
              <w:t>од</w:t>
            </w:r>
          </w:p>
        </w:tc>
        <w:tc>
          <w:tcPr>
            <w:tcW w:w="1242" w:type="dxa"/>
            <w:vMerge w:val="restart"/>
          </w:tcPr>
          <w:p w:rsidR="00B33500" w:rsidRPr="00FB6BF3" w:rsidRDefault="00B33500" w:rsidP="00507860">
            <w:pPr>
              <w:jc w:val="center"/>
            </w:pPr>
            <w:r w:rsidRPr="00FB6BF3">
              <w:t>Оценка</w:t>
            </w:r>
          </w:p>
          <w:p w:rsidR="00B33500" w:rsidRPr="00FB6BF3" w:rsidRDefault="00D93978" w:rsidP="00507860">
            <w:pPr>
              <w:jc w:val="center"/>
            </w:pPr>
            <w:r>
              <w:t>2022</w:t>
            </w:r>
            <w:r w:rsidR="00B33500" w:rsidRPr="00FB6BF3">
              <w:t xml:space="preserve"> год</w:t>
            </w:r>
          </w:p>
        </w:tc>
        <w:tc>
          <w:tcPr>
            <w:tcW w:w="2690" w:type="dxa"/>
            <w:gridSpan w:val="3"/>
          </w:tcPr>
          <w:p w:rsidR="00B33500" w:rsidRPr="00FB6BF3" w:rsidRDefault="00B33500" w:rsidP="00507860">
            <w:pPr>
              <w:jc w:val="center"/>
            </w:pPr>
            <w:r w:rsidRPr="00FB6BF3">
              <w:t>Прогноз</w:t>
            </w:r>
          </w:p>
          <w:p w:rsidR="00B33500" w:rsidRPr="00FB6BF3" w:rsidRDefault="00B33500" w:rsidP="00507860">
            <w:pPr>
              <w:jc w:val="center"/>
            </w:pPr>
          </w:p>
        </w:tc>
      </w:tr>
      <w:tr w:rsidR="007E7FBA" w:rsidRPr="00FB6BF3" w:rsidTr="00507860">
        <w:tc>
          <w:tcPr>
            <w:tcW w:w="495" w:type="dxa"/>
            <w:vMerge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050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5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1242" w:type="dxa"/>
            <w:vMerge/>
          </w:tcPr>
          <w:p w:rsidR="00B33500" w:rsidRPr="00FB6BF3" w:rsidRDefault="00B33500" w:rsidP="00507860">
            <w:pPr>
              <w:jc w:val="center"/>
            </w:pPr>
          </w:p>
        </w:tc>
        <w:tc>
          <w:tcPr>
            <w:tcW w:w="933" w:type="dxa"/>
            <w:vAlign w:val="center"/>
          </w:tcPr>
          <w:p w:rsidR="00B33500" w:rsidRPr="00FB6BF3" w:rsidRDefault="00D93978" w:rsidP="00507860">
            <w:pPr>
              <w:jc w:val="center"/>
            </w:pPr>
            <w:r>
              <w:t>2023</w:t>
            </w:r>
          </w:p>
        </w:tc>
        <w:tc>
          <w:tcPr>
            <w:tcW w:w="830" w:type="dxa"/>
            <w:vAlign w:val="center"/>
          </w:tcPr>
          <w:p w:rsidR="00B33500" w:rsidRPr="00FB6BF3" w:rsidRDefault="00D93978" w:rsidP="00507860">
            <w:pPr>
              <w:jc w:val="center"/>
            </w:pPr>
            <w:r>
              <w:t>2024</w:t>
            </w:r>
          </w:p>
        </w:tc>
        <w:tc>
          <w:tcPr>
            <w:tcW w:w="927" w:type="dxa"/>
            <w:vAlign w:val="center"/>
          </w:tcPr>
          <w:p w:rsidR="00B33500" w:rsidRPr="00FB6BF3" w:rsidRDefault="00D93978" w:rsidP="00507860">
            <w:pPr>
              <w:jc w:val="center"/>
            </w:pPr>
            <w:r>
              <w:t>2025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Численность предприятий и организаций, всего.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15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Из них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3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 xml:space="preserve">Количество промышленных </w:t>
            </w:r>
            <w:r w:rsidRPr="00FB6BF3">
              <w:rPr>
                <w:sz w:val="26"/>
                <w:szCs w:val="26"/>
              </w:rPr>
              <w:lastRenderedPageBreak/>
              <w:t>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1242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830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927" w:type="dxa"/>
            <w:vAlign w:val="center"/>
          </w:tcPr>
          <w:p w:rsidR="00B33500" w:rsidRPr="00FB6BF3" w:rsidRDefault="00721ACC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Торговых предприятий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1242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830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  <w:tc>
          <w:tcPr>
            <w:tcW w:w="927" w:type="dxa"/>
            <w:vAlign w:val="center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10</w:t>
            </w:r>
          </w:p>
        </w:tc>
      </w:tr>
      <w:tr w:rsidR="007E7FBA" w:rsidRPr="00FB6BF3" w:rsidTr="00507860">
        <w:tc>
          <w:tcPr>
            <w:tcW w:w="495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B33500" w:rsidRPr="00FB6BF3" w:rsidRDefault="00B33500" w:rsidP="00507860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050" w:type="dxa"/>
          </w:tcPr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FB6BF3" w:rsidRDefault="00B33500" w:rsidP="00507860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95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1242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33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830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  <w:tc>
          <w:tcPr>
            <w:tcW w:w="927" w:type="dxa"/>
            <w:vAlign w:val="center"/>
          </w:tcPr>
          <w:p w:rsidR="00B33500" w:rsidRPr="00FB6BF3" w:rsidRDefault="003E1806" w:rsidP="003E1806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25</w:t>
            </w:r>
          </w:p>
        </w:tc>
      </w:tr>
    </w:tbl>
    <w:p w:rsidR="00B33500" w:rsidRDefault="00B33500" w:rsidP="00B33500">
      <w:pPr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 w:rsidRPr="00153DCC">
        <w:rPr>
          <w:sz w:val="26"/>
          <w:szCs w:val="26"/>
        </w:rPr>
        <w:t>На</w:t>
      </w:r>
      <w:r w:rsidR="00D93978">
        <w:rPr>
          <w:sz w:val="26"/>
          <w:szCs w:val="26"/>
        </w:rPr>
        <w:t xml:space="preserve"> 1 января 2022</w:t>
      </w:r>
      <w:r>
        <w:rPr>
          <w:sz w:val="26"/>
          <w:szCs w:val="26"/>
        </w:rPr>
        <w:t xml:space="preserve"> года муниципальный сектор с</w:t>
      </w:r>
      <w:r w:rsidR="005E2A8F">
        <w:rPr>
          <w:sz w:val="26"/>
          <w:szCs w:val="26"/>
        </w:rPr>
        <w:t>ельского поселения состоял из 11</w:t>
      </w:r>
      <w:r>
        <w:rPr>
          <w:sz w:val="26"/>
          <w:szCs w:val="26"/>
        </w:rPr>
        <w:t xml:space="preserve"> учреждений, в том числе зд</w:t>
      </w:r>
      <w:r w:rsidR="005E2A8F">
        <w:rPr>
          <w:sz w:val="26"/>
          <w:szCs w:val="26"/>
        </w:rPr>
        <w:t>равоохранения -4, образования -5</w:t>
      </w:r>
      <w:r w:rsidR="00C66291">
        <w:rPr>
          <w:sz w:val="26"/>
          <w:szCs w:val="26"/>
        </w:rPr>
        <w:t xml:space="preserve">, культуры – 1, </w:t>
      </w:r>
      <w:r>
        <w:rPr>
          <w:sz w:val="26"/>
          <w:szCs w:val="26"/>
        </w:rPr>
        <w:t>администрация сельского поселения – 1</w:t>
      </w:r>
    </w:p>
    <w:p w:rsidR="00283279" w:rsidRDefault="00283279" w:rsidP="00B33500">
      <w:pPr>
        <w:ind w:firstLine="851"/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 ДЕМОГРАФИЧЕСКАЯ ОБСТАНОВКА</w:t>
      </w:r>
    </w:p>
    <w:p w:rsidR="009548D5" w:rsidRPr="00153DCC" w:rsidRDefault="009548D5" w:rsidP="00B33500">
      <w:pPr>
        <w:ind w:firstLine="851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 w:rsidRPr="003D2B83">
        <w:rPr>
          <w:sz w:val="26"/>
          <w:szCs w:val="26"/>
        </w:rPr>
        <w:t>Численность постоянного населения Екатериновского сельского поселения Партизанского муници</w:t>
      </w:r>
      <w:r w:rsidR="002758C5" w:rsidRPr="003D2B83">
        <w:rPr>
          <w:sz w:val="26"/>
          <w:szCs w:val="26"/>
        </w:rPr>
        <w:t xml:space="preserve">пального района на 1 </w:t>
      </w:r>
      <w:r w:rsidR="00D93978" w:rsidRPr="003D2B83">
        <w:rPr>
          <w:sz w:val="26"/>
          <w:szCs w:val="26"/>
        </w:rPr>
        <w:t>января 2022</w:t>
      </w:r>
      <w:r w:rsidRPr="003D2B83">
        <w:rPr>
          <w:sz w:val="26"/>
          <w:szCs w:val="26"/>
        </w:rPr>
        <w:t xml:space="preserve"> года</w:t>
      </w:r>
      <w:r w:rsidR="005E2A8F" w:rsidRPr="003D2B83">
        <w:rPr>
          <w:sz w:val="26"/>
          <w:szCs w:val="26"/>
        </w:rPr>
        <w:t xml:space="preserve"> составляла </w:t>
      </w:r>
      <w:r w:rsidR="00975DF1">
        <w:rPr>
          <w:sz w:val="26"/>
          <w:szCs w:val="26"/>
        </w:rPr>
        <w:t>5570</w:t>
      </w:r>
      <w:r w:rsidR="002758C5" w:rsidRPr="003D2B83">
        <w:rPr>
          <w:sz w:val="26"/>
          <w:szCs w:val="26"/>
        </w:rPr>
        <w:t xml:space="preserve"> человек</w:t>
      </w:r>
      <w:r w:rsidR="00D93978" w:rsidRPr="003D2B83">
        <w:rPr>
          <w:sz w:val="26"/>
          <w:szCs w:val="26"/>
        </w:rPr>
        <w:t>. В 2022</w:t>
      </w:r>
      <w:r w:rsidRPr="003D2B83">
        <w:rPr>
          <w:sz w:val="26"/>
          <w:szCs w:val="26"/>
        </w:rPr>
        <w:t xml:space="preserve"> году наблюдается </w:t>
      </w:r>
      <w:r w:rsidR="00324229" w:rsidRPr="003D2B83">
        <w:rPr>
          <w:sz w:val="26"/>
          <w:szCs w:val="26"/>
        </w:rPr>
        <w:t>уменьшение</w:t>
      </w:r>
      <w:r w:rsidRPr="003D2B83">
        <w:rPr>
          <w:sz w:val="26"/>
          <w:szCs w:val="26"/>
        </w:rPr>
        <w:t xml:space="preserve"> численности постоянного населения на территории поселения. Показатель миграци</w:t>
      </w:r>
      <w:r w:rsidR="00B15944" w:rsidRPr="003D2B83">
        <w:rPr>
          <w:sz w:val="26"/>
          <w:szCs w:val="26"/>
        </w:rPr>
        <w:t>онн</w:t>
      </w:r>
      <w:r w:rsidR="0061786D" w:rsidRPr="003D2B83">
        <w:rPr>
          <w:sz w:val="26"/>
          <w:szCs w:val="26"/>
        </w:rPr>
        <w:t>ого прироста</w:t>
      </w:r>
      <w:r w:rsidR="00737CEA" w:rsidRPr="003D2B83">
        <w:rPr>
          <w:sz w:val="26"/>
          <w:szCs w:val="26"/>
        </w:rPr>
        <w:t xml:space="preserve"> (убыль)</w:t>
      </w:r>
      <w:r w:rsidR="0061786D" w:rsidRPr="003D2B83">
        <w:rPr>
          <w:sz w:val="26"/>
          <w:szCs w:val="26"/>
        </w:rPr>
        <w:t xml:space="preserve"> населения</w:t>
      </w:r>
      <w:r w:rsidR="003D2B83">
        <w:rPr>
          <w:sz w:val="26"/>
          <w:szCs w:val="26"/>
        </w:rPr>
        <w:t xml:space="preserve"> </w:t>
      </w:r>
      <w:r w:rsidR="003D2B83" w:rsidRPr="00975DF1">
        <w:rPr>
          <w:sz w:val="26"/>
          <w:szCs w:val="26"/>
        </w:rPr>
        <w:t>в 2022</w:t>
      </w:r>
      <w:r w:rsidRPr="00975DF1">
        <w:rPr>
          <w:sz w:val="26"/>
          <w:szCs w:val="26"/>
        </w:rPr>
        <w:t xml:space="preserve"> году составляет </w:t>
      </w:r>
      <w:r w:rsidR="00737CEA" w:rsidRPr="00975DF1">
        <w:rPr>
          <w:sz w:val="26"/>
          <w:szCs w:val="26"/>
        </w:rPr>
        <w:t>-</w:t>
      </w:r>
      <w:r w:rsidR="00975DF1" w:rsidRPr="00975DF1">
        <w:rPr>
          <w:sz w:val="26"/>
          <w:szCs w:val="26"/>
        </w:rPr>
        <w:t>146</w:t>
      </w:r>
      <w:r w:rsidR="00072BBD" w:rsidRPr="00975DF1">
        <w:rPr>
          <w:sz w:val="26"/>
          <w:szCs w:val="26"/>
        </w:rPr>
        <w:t xml:space="preserve"> человека по сравнению с 202</w:t>
      </w:r>
      <w:r w:rsidR="003D2B83" w:rsidRPr="00975DF1">
        <w:rPr>
          <w:sz w:val="26"/>
          <w:szCs w:val="26"/>
        </w:rPr>
        <w:t>1</w:t>
      </w:r>
      <w:r w:rsidRPr="00975DF1">
        <w:rPr>
          <w:sz w:val="26"/>
          <w:szCs w:val="26"/>
        </w:rPr>
        <w:t xml:space="preserve"> годом</w:t>
      </w:r>
      <w:r w:rsidRPr="003D2B83">
        <w:rPr>
          <w:sz w:val="26"/>
          <w:szCs w:val="26"/>
        </w:rPr>
        <w:t>. Данный показатель характеризует устойчивую тенденцию к увеличению численности постоянного населения и отражает соотношение количества убывших и прибывших на постоянное место жительства.</w:t>
      </w:r>
    </w:p>
    <w:p w:rsidR="00FB6BF3" w:rsidRDefault="00FB6BF3" w:rsidP="00B33500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2802"/>
        <w:gridCol w:w="1054"/>
        <w:gridCol w:w="1105"/>
        <w:gridCol w:w="1284"/>
        <w:gridCol w:w="1038"/>
        <w:gridCol w:w="844"/>
        <w:gridCol w:w="947"/>
      </w:tblGrid>
      <w:tr w:rsidR="0061786D" w:rsidRPr="0061786D" w:rsidTr="00737CEA">
        <w:tc>
          <w:tcPr>
            <w:tcW w:w="497" w:type="dxa"/>
            <w:vMerge w:val="restart"/>
          </w:tcPr>
          <w:p w:rsidR="00B33500" w:rsidRPr="00186E0E" w:rsidRDefault="00B33500" w:rsidP="00507860">
            <w:pPr>
              <w:jc w:val="center"/>
            </w:pPr>
            <w:r w:rsidRPr="00186E0E">
              <w:t>№</w:t>
            </w:r>
          </w:p>
        </w:tc>
        <w:tc>
          <w:tcPr>
            <w:tcW w:w="2802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186E0E">
              <w:rPr>
                <w:sz w:val="26"/>
                <w:szCs w:val="26"/>
              </w:rPr>
              <w:t>Ед.изм</w:t>
            </w:r>
            <w:proofErr w:type="spellEnd"/>
            <w:r w:rsidRPr="00186E0E">
              <w:rPr>
                <w:sz w:val="26"/>
                <w:szCs w:val="26"/>
              </w:rPr>
              <w:t>.</w:t>
            </w:r>
          </w:p>
        </w:tc>
        <w:tc>
          <w:tcPr>
            <w:tcW w:w="1105" w:type="dxa"/>
            <w:vMerge w:val="restart"/>
          </w:tcPr>
          <w:p w:rsidR="00B33500" w:rsidRPr="00186E0E" w:rsidRDefault="002758C5" w:rsidP="00975D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75DF1">
              <w:rPr>
                <w:sz w:val="26"/>
                <w:szCs w:val="26"/>
              </w:rPr>
              <w:t>1</w:t>
            </w:r>
            <w:r w:rsidR="00B33500" w:rsidRPr="00186E0E">
              <w:rPr>
                <w:sz w:val="26"/>
                <w:szCs w:val="26"/>
              </w:rPr>
              <w:t>год</w:t>
            </w:r>
          </w:p>
        </w:tc>
        <w:tc>
          <w:tcPr>
            <w:tcW w:w="1284" w:type="dxa"/>
            <w:vMerge w:val="restart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Оценка</w:t>
            </w:r>
          </w:p>
          <w:p w:rsidR="00B33500" w:rsidRPr="00186E0E" w:rsidRDefault="0061786D" w:rsidP="00737CEA">
            <w:pPr>
              <w:jc w:val="center"/>
            </w:pPr>
            <w:r w:rsidRPr="00186E0E">
              <w:rPr>
                <w:sz w:val="26"/>
                <w:szCs w:val="26"/>
              </w:rPr>
              <w:t>20</w:t>
            </w:r>
            <w:r w:rsidR="00975DF1">
              <w:rPr>
                <w:sz w:val="26"/>
                <w:szCs w:val="26"/>
              </w:rPr>
              <w:t>22</w:t>
            </w:r>
            <w:r w:rsidR="00B33500" w:rsidRPr="00186E0E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29" w:type="dxa"/>
            <w:gridSpan w:val="3"/>
          </w:tcPr>
          <w:p w:rsidR="00B33500" w:rsidRPr="00186E0E" w:rsidRDefault="00B33500" w:rsidP="00507860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Прогноз</w:t>
            </w:r>
          </w:p>
          <w:p w:rsidR="00B33500" w:rsidRPr="00186E0E" w:rsidRDefault="00B33500" w:rsidP="00507860">
            <w:pPr>
              <w:jc w:val="center"/>
            </w:pPr>
          </w:p>
        </w:tc>
      </w:tr>
      <w:tr w:rsidR="0061786D" w:rsidRPr="0061786D" w:rsidTr="00737CEA">
        <w:tc>
          <w:tcPr>
            <w:tcW w:w="497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2802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54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105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284" w:type="dxa"/>
            <w:vMerge/>
          </w:tcPr>
          <w:p w:rsidR="0061786D" w:rsidRPr="00186E0E" w:rsidRDefault="0061786D" w:rsidP="0061786D">
            <w:pPr>
              <w:jc w:val="center"/>
            </w:pPr>
          </w:p>
        </w:tc>
        <w:tc>
          <w:tcPr>
            <w:tcW w:w="1038" w:type="dxa"/>
          </w:tcPr>
          <w:p w:rsidR="0061786D" w:rsidRPr="00186E0E" w:rsidRDefault="00975DF1" w:rsidP="0061786D">
            <w:pPr>
              <w:jc w:val="center"/>
            </w:pPr>
            <w:r>
              <w:t>2023</w:t>
            </w:r>
          </w:p>
        </w:tc>
        <w:tc>
          <w:tcPr>
            <w:tcW w:w="844" w:type="dxa"/>
          </w:tcPr>
          <w:p w:rsidR="0061786D" w:rsidRPr="00186E0E" w:rsidRDefault="00975DF1" w:rsidP="0061786D">
            <w:pPr>
              <w:jc w:val="center"/>
            </w:pPr>
            <w:r>
              <w:t>2024</w:t>
            </w:r>
          </w:p>
        </w:tc>
        <w:tc>
          <w:tcPr>
            <w:tcW w:w="947" w:type="dxa"/>
          </w:tcPr>
          <w:p w:rsidR="0061786D" w:rsidRPr="00186E0E" w:rsidRDefault="00975DF1" w:rsidP="0061786D">
            <w:pPr>
              <w:jc w:val="center"/>
            </w:pPr>
            <w:r>
              <w:t>2025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1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единиц</w:t>
            </w:r>
          </w:p>
        </w:tc>
        <w:tc>
          <w:tcPr>
            <w:tcW w:w="1105" w:type="dxa"/>
          </w:tcPr>
          <w:p w:rsidR="00737CEA" w:rsidRPr="00975DF1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</w:t>
            </w:r>
          </w:p>
        </w:tc>
        <w:tc>
          <w:tcPr>
            <w:tcW w:w="1284" w:type="dxa"/>
          </w:tcPr>
          <w:p w:rsidR="00737CEA" w:rsidRPr="00975DF1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</w:t>
            </w:r>
          </w:p>
        </w:tc>
        <w:tc>
          <w:tcPr>
            <w:tcW w:w="1038" w:type="dxa"/>
          </w:tcPr>
          <w:p w:rsidR="00737CEA" w:rsidRPr="00975DF1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</w:t>
            </w:r>
          </w:p>
        </w:tc>
        <w:tc>
          <w:tcPr>
            <w:tcW w:w="844" w:type="dxa"/>
          </w:tcPr>
          <w:p w:rsidR="00737CEA" w:rsidRPr="00975DF1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</w:t>
            </w:r>
          </w:p>
        </w:tc>
        <w:tc>
          <w:tcPr>
            <w:tcW w:w="947" w:type="dxa"/>
          </w:tcPr>
          <w:p w:rsidR="00737CEA" w:rsidRPr="00975DF1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5588</w:t>
            </w:r>
          </w:p>
        </w:tc>
      </w:tr>
      <w:tr w:rsidR="00A3653B" w:rsidRPr="0061786D" w:rsidTr="00737CEA">
        <w:tc>
          <w:tcPr>
            <w:tcW w:w="49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2</w:t>
            </w:r>
          </w:p>
        </w:tc>
        <w:tc>
          <w:tcPr>
            <w:tcW w:w="2802" w:type="dxa"/>
          </w:tcPr>
          <w:p w:rsidR="00A3653B" w:rsidRPr="00186E0E" w:rsidRDefault="00A3653B" w:rsidP="00A3653B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прибывших на постоянное место жительства</w:t>
            </w:r>
          </w:p>
        </w:tc>
        <w:tc>
          <w:tcPr>
            <w:tcW w:w="105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1284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038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844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947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</w:tr>
      <w:tr w:rsidR="00A3653B" w:rsidRPr="0061786D" w:rsidTr="00737CEA">
        <w:tc>
          <w:tcPr>
            <w:tcW w:w="497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3</w:t>
            </w:r>
          </w:p>
        </w:tc>
        <w:tc>
          <w:tcPr>
            <w:tcW w:w="2802" w:type="dxa"/>
          </w:tcPr>
          <w:p w:rsidR="00A3653B" w:rsidRPr="00186E0E" w:rsidRDefault="00A3653B" w:rsidP="00A3653B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убывших</w:t>
            </w:r>
          </w:p>
        </w:tc>
        <w:tc>
          <w:tcPr>
            <w:tcW w:w="1054" w:type="dxa"/>
          </w:tcPr>
          <w:p w:rsidR="00A3653B" w:rsidRPr="00186E0E" w:rsidRDefault="00A3653B" w:rsidP="00A3653B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284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1038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844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  <w:tc>
          <w:tcPr>
            <w:tcW w:w="947" w:type="dxa"/>
          </w:tcPr>
          <w:p w:rsidR="00A3653B" w:rsidRPr="00186E0E" w:rsidRDefault="00975DF1" w:rsidP="00A365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4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+104</w:t>
            </w:r>
          </w:p>
        </w:tc>
        <w:tc>
          <w:tcPr>
            <w:tcW w:w="1284" w:type="dxa"/>
          </w:tcPr>
          <w:p w:rsidR="00737CEA" w:rsidRPr="00186E0E" w:rsidRDefault="00975DF1" w:rsidP="003242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+56</w:t>
            </w:r>
          </w:p>
        </w:tc>
        <w:tc>
          <w:tcPr>
            <w:tcW w:w="1038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+56</w:t>
            </w:r>
          </w:p>
        </w:tc>
        <w:tc>
          <w:tcPr>
            <w:tcW w:w="844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+56</w:t>
            </w:r>
          </w:p>
        </w:tc>
        <w:tc>
          <w:tcPr>
            <w:tcW w:w="947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+56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5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284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038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44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47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6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284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038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44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47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7</w:t>
            </w:r>
          </w:p>
        </w:tc>
        <w:tc>
          <w:tcPr>
            <w:tcW w:w="2802" w:type="dxa"/>
          </w:tcPr>
          <w:p w:rsidR="00737CEA" w:rsidRPr="00186E0E" w:rsidRDefault="00737CEA" w:rsidP="00737CEA">
            <w:pPr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1054" w:type="dxa"/>
          </w:tcPr>
          <w:p w:rsidR="00737CEA" w:rsidRPr="00186E0E" w:rsidRDefault="00737CEA" w:rsidP="00737CEA">
            <w:pPr>
              <w:jc w:val="center"/>
              <w:rPr>
                <w:sz w:val="26"/>
                <w:szCs w:val="26"/>
              </w:rPr>
            </w:pPr>
            <w:r w:rsidRPr="00186E0E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1279</w:t>
            </w:r>
          </w:p>
        </w:tc>
        <w:tc>
          <w:tcPr>
            <w:tcW w:w="1284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</w:t>
            </w:r>
          </w:p>
        </w:tc>
        <w:tc>
          <w:tcPr>
            <w:tcW w:w="1038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</w:t>
            </w:r>
          </w:p>
        </w:tc>
        <w:tc>
          <w:tcPr>
            <w:tcW w:w="844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</w:t>
            </w:r>
          </w:p>
        </w:tc>
        <w:tc>
          <w:tcPr>
            <w:tcW w:w="947" w:type="dxa"/>
          </w:tcPr>
          <w:p w:rsidR="00737CEA" w:rsidRPr="00186E0E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1301</w:t>
            </w:r>
          </w:p>
        </w:tc>
      </w:tr>
      <w:tr w:rsidR="00737CEA" w:rsidRPr="0061786D" w:rsidTr="00737CEA">
        <w:tc>
          <w:tcPr>
            <w:tcW w:w="497" w:type="dxa"/>
          </w:tcPr>
          <w:p w:rsidR="00737CEA" w:rsidRPr="00FB6BF3" w:rsidRDefault="00737CEA" w:rsidP="00737CEA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8</w:t>
            </w:r>
          </w:p>
        </w:tc>
        <w:tc>
          <w:tcPr>
            <w:tcW w:w="2802" w:type="dxa"/>
          </w:tcPr>
          <w:p w:rsidR="00737CEA" w:rsidRPr="00FB6BF3" w:rsidRDefault="00737CEA" w:rsidP="00737CEA">
            <w:pPr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54" w:type="dxa"/>
          </w:tcPr>
          <w:p w:rsidR="00737CEA" w:rsidRPr="00FB6BF3" w:rsidRDefault="00737CEA" w:rsidP="00737CEA">
            <w:pPr>
              <w:jc w:val="center"/>
              <w:rPr>
                <w:sz w:val="26"/>
                <w:szCs w:val="26"/>
              </w:rPr>
            </w:pPr>
            <w:r w:rsidRPr="00FB6BF3">
              <w:rPr>
                <w:sz w:val="26"/>
                <w:szCs w:val="26"/>
              </w:rPr>
              <w:t>чел.</w:t>
            </w:r>
          </w:p>
        </w:tc>
        <w:tc>
          <w:tcPr>
            <w:tcW w:w="1105" w:type="dxa"/>
          </w:tcPr>
          <w:p w:rsidR="00737CEA" w:rsidRPr="00FB6BF3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-3,95</w:t>
            </w:r>
          </w:p>
        </w:tc>
        <w:tc>
          <w:tcPr>
            <w:tcW w:w="1284" w:type="dxa"/>
          </w:tcPr>
          <w:p w:rsidR="00737CEA" w:rsidRPr="00FB6BF3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-1,25</w:t>
            </w:r>
          </w:p>
        </w:tc>
        <w:tc>
          <w:tcPr>
            <w:tcW w:w="1038" w:type="dxa"/>
          </w:tcPr>
          <w:p w:rsidR="00737CEA" w:rsidRPr="00FB6BF3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-1,25</w:t>
            </w:r>
          </w:p>
        </w:tc>
        <w:tc>
          <w:tcPr>
            <w:tcW w:w="844" w:type="dxa"/>
          </w:tcPr>
          <w:p w:rsidR="00737CEA" w:rsidRPr="00FB6BF3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-1,25</w:t>
            </w:r>
          </w:p>
        </w:tc>
        <w:tc>
          <w:tcPr>
            <w:tcW w:w="947" w:type="dxa"/>
          </w:tcPr>
          <w:p w:rsidR="00737CEA" w:rsidRPr="00FB6BF3" w:rsidRDefault="00975DF1" w:rsidP="00737C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-1,25</w:t>
            </w:r>
          </w:p>
        </w:tc>
      </w:tr>
    </w:tbl>
    <w:p w:rsidR="00FB6BF3" w:rsidRDefault="00FB6BF3" w:rsidP="00B33500">
      <w:pPr>
        <w:jc w:val="center"/>
        <w:rPr>
          <w:b/>
          <w:i/>
          <w:sz w:val="26"/>
          <w:szCs w:val="26"/>
        </w:rPr>
      </w:pPr>
    </w:p>
    <w:p w:rsidR="00B33500" w:rsidRDefault="003E1806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B33500">
        <w:rPr>
          <w:b/>
          <w:i/>
          <w:sz w:val="26"/>
          <w:szCs w:val="26"/>
        </w:rPr>
        <w:t>.ПРОМЫШЛЕННОСТЬ</w:t>
      </w: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промышленных предприятий, действующих на территории Екатериновс</w:t>
      </w:r>
      <w:r w:rsidR="00D93978">
        <w:rPr>
          <w:sz w:val="26"/>
          <w:szCs w:val="26"/>
        </w:rPr>
        <w:t>кого сельского поселения на 2022</w:t>
      </w:r>
      <w:r>
        <w:rPr>
          <w:sz w:val="26"/>
          <w:szCs w:val="26"/>
        </w:rPr>
        <w:t xml:space="preserve"> год. Увеличение промышленных предприятий не планируется.</w:t>
      </w:r>
    </w:p>
    <w:p w:rsidR="00DF1B36" w:rsidRDefault="00DF1B36" w:rsidP="00B33500">
      <w:pPr>
        <w:ind w:firstLine="851"/>
        <w:jc w:val="both"/>
        <w:rPr>
          <w:sz w:val="26"/>
          <w:szCs w:val="26"/>
        </w:rPr>
      </w:pPr>
    </w:p>
    <w:tbl>
      <w:tblPr>
        <w:tblStyle w:val="a5"/>
        <w:tblW w:w="0" w:type="auto"/>
        <w:tblInd w:w="185" w:type="dxa"/>
        <w:tblLook w:val="04A0" w:firstRow="1" w:lastRow="0" w:firstColumn="1" w:lastColumn="0" w:noHBand="0" w:noVBand="1"/>
      </w:tblPr>
      <w:tblGrid>
        <w:gridCol w:w="413"/>
        <w:gridCol w:w="2219"/>
        <w:gridCol w:w="1942"/>
        <w:gridCol w:w="2481"/>
        <w:gridCol w:w="2189"/>
      </w:tblGrid>
      <w:tr w:rsidR="002771EB" w:rsidTr="00112BEA">
        <w:trPr>
          <w:trHeight w:val="469"/>
        </w:trPr>
        <w:tc>
          <w:tcPr>
            <w:tcW w:w="413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21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42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2481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Место расположение</w:t>
            </w:r>
          </w:p>
        </w:tc>
        <w:tc>
          <w:tcPr>
            <w:tcW w:w="2189" w:type="dxa"/>
          </w:tcPr>
          <w:p w:rsidR="002771EB" w:rsidRPr="0020505C" w:rsidRDefault="002771EB" w:rsidP="00507860">
            <w:pPr>
              <w:jc w:val="both"/>
              <w:rPr>
                <w:sz w:val="20"/>
                <w:szCs w:val="20"/>
              </w:rPr>
            </w:pPr>
            <w:r w:rsidRPr="0020505C">
              <w:rPr>
                <w:sz w:val="20"/>
                <w:szCs w:val="20"/>
              </w:rPr>
              <w:t>Форма собственности</w:t>
            </w:r>
          </w:p>
        </w:tc>
      </w:tr>
      <w:tr w:rsidR="002771EB" w:rsidTr="00112BEA">
        <w:trPr>
          <w:trHeight w:val="563"/>
        </w:trPr>
        <w:tc>
          <w:tcPr>
            <w:tcW w:w="413" w:type="dxa"/>
          </w:tcPr>
          <w:p w:rsidR="002771EB" w:rsidRPr="00536FE6" w:rsidRDefault="003110ED" w:rsidP="00507860">
            <w:pPr>
              <w:jc w:val="both"/>
            </w:pPr>
            <w:r>
              <w:t>1</w:t>
            </w:r>
          </w:p>
        </w:tc>
        <w:tc>
          <w:tcPr>
            <w:tcW w:w="2219" w:type="dxa"/>
          </w:tcPr>
          <w:p w:rsidR="002771EB" w:rsidRPr="00536FE6" w:rsidRDefault="006B0AA0" w:rsidP="006B0AA0">
            <w:r>
              <w:t>ООО «ФОЛ СЕРВИЗ</w:t>
            </w:r>
            <w:r w:rsidR="002771EB">
              <w:t>»</w:t>
            </w:r>
          </w:p>
        </w:tc>
        <w:tc>
          <w:tcPr>
            <w:tcW w:w="1942" w:type="dxa"/>
          </w:tcPr>
          <w:p w:rsidR="002771EB" w:rsidRPr="006B0AA0" w:rsidRDefault="006B0AA0" w:rsidP="00507860">
            <w:pPr>
              <w:jc w:val="center"/>
            </w:pPr>
            <w:r w:rsidRPr="006B0AA0">
              <w:rPr>
                <w:sz w:val="21"/>
                <w:szCs w:val="21"/>
                <w:shd w:val="clear" w:color="auto" w:fill="FFFFFF"/>
              </w:rPr>
              <w:t>производство канатов, веревок, шпагата и сетей</w:t>
            </w:r>
            <w:r w:rsidR="002771EB" w:rsidRPr="006B0AA0">
              <w:t xml:space="preserve"> </w:t>
            </w:r>
          </w:p>
        </w:tc>
        <w:tc>
          <w:tcPr>
            <w:tcW w:w="2481" w:type="dxa"/>
          </w:tcPr>
          <w:p w:rsidR="002771EB" w:rsidRDefault="002771EB" w:rsidP="006B0AA0">
            <w:pPr>
              <w:jc w:val="center"/>
            </w:pPr>
            <w:r>
              <w:t xml:space="preserve">с. Екатериновка ул. </w:t>
            </w:r>
            <w:r w:rsidR="006B0AA0">
              <w:t>Строительная, д.3/1</w:t>
            </w:r>
          </w:p>
        </w:tc>
        <w:tc>
          <w:tcPr>
            <w:tcW w:w="2189" w:type="dxa"/>
          </w:tcPr>
          <w:p w:rsidR="002771EB" w:rsidRDefault="002771EB" w:rsidP="00507860">
            <w:pPr>
              <w:jc w:val="center"/>
            </w:pPr>
            <w:r>
              <w:t>Частная</w:t>
            </w:r>
          </w:p>
        </w:tc>
      </w:tr>
      <w:tr w:rsidR="006B0AA0" w:rsidTr="00112BEA">
        <w:trPr>
          <w:trHeight w:val="563"/>
        </w:trPr>
        <w:tc>
          <w:tcPr>
            <w:tcW w:w="413" w:type="dxa"/>
          </w:tcPr>
          <w:p w:rsidR="006B0AA0" w:rsidRDefault="003110ED" w:rsidP="00507860">
            <w:pPr>
              <w:jc w:val="both"/>
            </w:pPr>
            <w:r>
              <w:t>2</w:t>
            </w:r>
          </w:p>
        </w:tc>
        <w:tc>
          <w:tcPr>
            <w:tcW w:w="2219" w:type="dxa"/>
          </w:tcPr>
          <w:p w:rsidR="006B0AA0" w:rsidRDefault="006B0AA0" w:rsidP="006B0AA0">
            <w:r>
              <w:t>ООО «Звезда Востока»</w:t>
            </w:r>
          </w:p>
        </w:tc>
        <w:tc>
          <w:tcPr>
            <w:tcW w:w="1942" w:type="dxa"/>
          </w:tcPr>
          <w:p w:rsidR="006B0AA0" w:rsidRPr="009F13C6" w:rsidRDefault="006B0AA0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рыбоводство морское</w:t>
            </w:r>
          </w:p>
        </w:tc>
        <w:tc>
          <w:tcPr>
            <w:tcW w:w="2481" w:type="dxa"/>
          </w:tcPr>
          <w:p w:rsidR="006B0AA0" w:rsidRPr="006B0AA0" w:rsidRDefault="006B0AA0" w:rsidP="006B0AA0">
            <w:pPr>
              <w:jc w:val="center"/>
            </w:pPr>
            <w:r>
              <w:t>с. Екатериновка, ул. Лесная, д.22</w:t>
            </w:r>
          </w:p>
        </w:tc>
        <w:tc>
          <w:tcPr>
            <w:tcW w:w="2189" w:type="dxa"/>
          </w:tcPr>
          <w:p w:rsidR="006B0AA0" w:rsidRDefault="006B0AA0" w:rsidP="00507860">
            <w:pPr>
              <w:jc w:val="center"/>
            </w:pPr>
            <w:r>
              <w:t xml:space="preserve">Частная </w:t>
            </w:r>
          </w:p>
        </w:tc>
      </w:tr>
      <w:tr w:rsidR="009F13C6" w:rsidTr="00112BEA">
        <w:trPr>
          <w:trHeight w:val="563"/>
        </w:trPr>
        <w:tc>
          <w:tcPr>
            <w:tcW w:w="413" w:type="dxa"/>
          </w:tcPr>
          <w:p w:rsidR="009F13C6" w:rsidRDefault="003110ED" w:rsidP="00507860">
            <w:pPr>
              <w:jc w:val="both"/>
            </w:pPr>
            <w:r>
              <w:t>3</w:t>
            </w:r>
          </w:p>
        </w:tc>
        <w:tc>
          <w:tcPr>
            <w:tcW w:w="2219" w:type="dxa"/>
          </w:tcPr>
          <w:p w:rsidR="009F13C6" w:rsidRDefault="009F13C6" w:rsidP="006B0AA0">
            <w:r>
              <w:t>ООО «РАЙТ»</w:t>
            </w:r>
          </w:p>
        </w:tc>
        <w:tc>
          <w:tcPr>
            <w:tcW w:w="1942" w:type="dxa"/>
          </w:tcPr>
          <w:p w:rsidR="009F13C6" w:rsidRPr="009F13C6" w:rsidRDefault="009F13C6" w:rsidP="0050786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F13C6">
              <w:rPr>
                <w:sz w:val="22"/>
                <w:szCs w:val="22"/>
                <w:shd w:val="clear" w:color="auto" w:fill="FFFFFF"/>
              </w:rPr>
              <w:t>Производство изделий из бетона, цемента и гипса</w:t>
            </w:r>
          </w:p>
        </w:tc>
        <w:tc>
          <w:tcPr>
            <w:tcW w:w="2481" w:type="dxa"/>
          </w:tcPr>
          <w:p w:rsidR="009F13C6" w:rsidRDefault="009F13C6" w:rsidP="006B0AA0">
            <w:pPr>
              <w:jc w:val="center"/>
            </w:pPr>
            <w:r>
              <w:t>с. Екатериновка, ул. Транспортная, 6</w:t>
            </w:r>
          </w:p>
        </w:tc>
        <w:tc>
          <w:tcPr>
            <w:tcW w:w="2189" w:type="dxa"/>
          </w:tcPr>
          <w:p w:rsidR="009F13C6" w:rsidRDefault="009F13C6" w:rsidP="00507860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Pr="00536FE6" w:rsidRDefault="003110ED" w:rsidP="003110ED">
            <w:pPr>
              <w:jc w:val="both"/>
            </w:pPr>
            <w:r>
              <w:t>4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</w:t>
            </w:r>
            <w:proofErr w:type="spellStart"/>
            <w:r>
              <w:t>Селенур</w:t>
            </w:r>
            <w:proofErr w:type="spellEnd"/>
            <w:r>
              <w:t>»</w:t>
            </w:r>
          </w:p>
        </w:tc>
        <w:tc>
          <w:tcPr>
            <w:tcW w:w="1942" w:type="dxa"/>
          </w:tcPr>
          <w:p w:rsidR="003110ED" w:rsidRPr="00536FE6" w:rsidRDefault="003110ED" w:rsidP="003110ED">
            <w:pPr>
              <w:jc w:val="center"/>
            </w:pPr>
            <w:r w:rsidRPr="00A731CB">
              <w:t>строительных изделий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>с. Екатериновка</w:t>
            </w:r>
          </w:p>
          <w:p w:rsidR="003110ED" w:rsidRPr="00536FE6" w:rsidRDefault="003110ED" w:rsidP="003110ED">
            <w:pPr>
              <w:jc w:val="center"/>
            </w:pPr>
            <w:r w:rsidRPr="00A731CB">
              <w:t>ул.</w:t>
            </w:r>
            <w:r>
              <w:t xml:space="preserve"> </w:t>
            </w:r>
            <w:r w:rsidRPr="00A731CB">
              <w:t>Космическая, д.1</w:t>
            </w:r>
          </w:p>
        </w:tc>
        <w:tc>
          <w:tcPr>
            <w:tcW w:w="2189" w:type="dxa"/>
          </w:tcPr>
          <w:p w:rsidR="003110ED" w:rsidRPr="00536FE6" w:rsidRDefault="003110ED" w:rsidP="003110ED">
            <w:pPr>
              <w:jc w:val="center"/>
            </w:pPr>
            <w:r>
              <w:t>Частная</w:t>
            </w:r>
          </w:p>
        </w:tc>
      </w:tr>
      <w:tr w:rsidR="003110ED" w:rsidTr="00112BEA">
        <w:trPr>
          <w:trHeight w:val="563"/>
        </w:trPr>
        <w:tc>
          <w:tcPr>
            <w:tcW w:w="413" w:type="dxa"/>
          </w:tcPr>
          <w:p w:rsidR="003110ED" w:rsidRDefault="003110ED" w:rsidP="003110ED">
            <w:pPr>
              <w:jc w:val="both"/>
            </w:pPr>
            <w:r>
              <w:t>5</w:t>
            </w:r>
          </w:p>
        </w:tc>
        <w:tc>
          <w:tcPr>
            <w:tcW w:w="2219" w:type="dxa"/>
          </w:tcPr>
          <w:p w:rsidR="003110ED" w:rsidRPr="00536FE6" w:rsidRDefault="003110ED" w:rsidP="003110ED">
            <w:pPr>
              <w:jc w:val="both"/>
            </w:pPr>
            <w:r>
              <w:t>ООО «</w:t>
            </w:r>
            <w:proofErr w:type="spellStart"/>
            <w:r>
              <w:t>Югаз</w:t>
            </w:r>
            <w:proofErr w:type="spellEnd"/>
            <w:r>
              <w:t>»</w:t>
            </w:r>
          </w:p>
        </w:tc>
        <w:tc>
          <w:tcPr>
            <w:tcW w:w="1942" w:type="dxa"/>
          </w:tcPr>
          <w:p w:rsidR="003110ED" w:rsidRDefault="003110ED" w:rsidP="003110ED">
            <w:pPr>
              <w:jc w:val="center"/>
            </w:pPr>
            <w:r>
              <w:t xml:space="preserve">Строительство </w:t>
            </w:r>
          </w:p>
        </w:tc>
        <w:tc>
          <w:tcPr>
            <w:tcW w:w="2481" w:type="dxa"/>
          </w:tcPr>
          <w:p w:rsidR="003110ED" w:rsidRDefault="003110ED" w:rsidP="003110ED">
            <w:pPr>
              <w:jc w:val="center"/>
            </w:pPr>
            <w:r>
              <w:t xml:space="preserve">с. Екатериновка ул. Транспортная </w:t>
            </w:r>
            <w:proofErr w:type="gramStart"/>
            <w:r>
              <w:t>6</w:t>
            </w:r>
            <w:proofErr w:type="gramEnd"/>
            <w:r>
              <w:t xml:space="preserve"> а</w:t>
            </w:r>
          </w:p>
        </w:tc>
        <w:tc>
          <w:tcPr>
            <w:tcW w:w="2189" w:type="dxa"/>
          </w:tcPr>
          <w:p w:rsidR="003110ED" w:rsidRDefault="003110ED" w:rsidP="003110ED">
            <w:pPr>
              <w:jc w:val="center"/>
            </w:pPr>
            <w:r>
              <w:t>Частная</w:t>
            </w:r>
          </w:p>
        </w:tc>
      </w:tr>
    </w:tbl>
    <w:p w:rsidR="00B33500" w:rsidRDefault="00B33500" w:rsidP="00B33500">
      <w:pPr>
        <w:ind w:firstLine="851"/>
        <w:jc w:val="center"/>
        <w:rPr>
          <w:sz w:val="26"/>
          <w:szCs w:val="26"/>
        </w:rPr>
      </w:pPr>
    </w:p>
    <w:p w:rsidR="00B33500" w:rsidRDefault="00283279" w:rsidP="00B33500">
      <w:pPr>
        <w:ind w:firstLine="851"/>
        <w:jc w:val="center"/>
        <w:rPr>
          <w:b/>
          <w:i/>
          <w:sz w:val="26"/>
          <w:szCs w:val="26"/>
        </w:rPr>
      </w:pPr>
      <w:r w:rsidRPr="00FB6BF3">
        <w:rPr>
          <w:b/>
          <w:sz w:val="26"/>
          <w:szCs w:val="26"/>
        </w:rPr>
        <w:t>4</w:t>
      </w:r>
      <w:r w:rsidR="00B33500" w:rsidRPr="00FB6BF3">
        <w:rPr>
          <w:sz w:val="26"/>
          <w:szCs w:val="26"/>
        </w:rPr>
        <w:t xml:space="preserve">. </w:t>
      </w:r>
      <w:r w:rsidR="00B33500" w:rsidRPr="00FB6BF3">
        <w:rPr>
          <w:b/>
          <w:i/>
          <w:sz w:val="26"/>
          <w:szCs w:val="26"/>
        </w:rPr>
        <w:t>ЖИВОТНОВОТСТВО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  <w:r w:rsidRPr="00FB6BF3">
        <w:rPr>
          <w:sz w:val="26"/>
          <w:szCs w:val="26"/>
        </w:rPr>
        <w:t>На территории Екатериновского</w:t>
      </w:r>
      <w:r w:rsidR="0020505C">
        <w:rPr>
          <w:sz w:val="26"/>
          <w:szCs w:val="26"/>
        </w:rPr>
        <w:t xml:space="preserve"> сельского хозяйства находится 3</w:t>
      </w:r>
      <w:r w:rsidRPr="00FB6BF3">
        <w:rPr>
          <w:sz w:val="26"/>
          <w:szCs w:val="26"/>
        </w:rPr>
        <w:t xml:space="preserve"> фермерски</w:t>
      </w:r>
      <w:r w:rsidR="0020505C">
        <w:rPr>
          <w:sz w:val="26"/>
          <w:szCs w:val="26"/>
        </w:rPr>
        <w:t xml:space="preserve">х хозяйства к/х </w:t>
      </w:r>
      <w:proofErr w:type="spellStart"/>
      <w:r w:rsidR="0020505C">
        <w:rPr>
          <w:sz w:val="26"/>
          <w:szCs w:val="26"/>
        </w:rPr>
        <w:t>Чебоненко</w:t>
      </w:r>
      <w:proofErr w:type="spellEnd"/>
      <w:r w:rsidR="0020505C">
        <w:rPr>
          <w:sz w:val="26"/>
          <w:szCs w:val="26"/>
        </w:rPr>
        <w:t xml:space="preserve"> В.М., Ким В.В.,</w:t>
      </w:r>
      <w:r w:rsidR="007631BC">
        <w:rPr>
          <w:sz w:val="26"/>
          <w:szCs w:val="26"/>
        </w:rPr>
        <w:t xml:space="preserve"> ООО «</w:t>
      </w:r>
      <w:proofErr w:type="spellStart"/>
      <w:r w:rsidR="007631BC">
        <w:rPr>
          <w:sz w:val="26"/>
          <w:szCs w:val="26"/>
        </w:rPr>
        <w:t>Агрофонд</w:t>
      </w:r>
      <w:proofErr w:type="spellEnd"/>
      <w:r w:rsidR="007631BC">
        <w:rPr>
          <w:sz w:val="26"/>
          <w:szCs w:val="26"/>
        </w:rPr>
        <w:t xml:space="preserve"> – П</w:t>
      </w:r>
      <w:r w:rsidRPr="00FB6BF3">
        <w:rPr>
          <w:sz w:val="26"/>
          <w:szCs w:val="26"/>
        </w:rPr>
        <w:t>»</w:t>
      </w:r>
      <w:r w:rsidR="00975DF1">
        <w:rPr>
          <w:sz w:val="26"/>
          <w:szCs w:val="26"/>
        </w:rPr>
        <w:t xml:space="preserve">, КФХ </w:t>
      </w:r>
      <w:proofErr w:type="spellStart"/>
      <w:r w:rsidR="00975DF1">
        <w:rPr>
          <w:sz w:val="26"/>
          <w:szCs w:val="26"/>
        </w:rPr>
        <w:t>Косимов</w:t>
      </w:r>
      <w:proofErr w:type="spellEnd"/>
      <w:r w:rsidR="00975DF1">
        <w:rPr>
          <w:sz w:val="26"/>
          <w:szCs w:val="26"/>
        </w:rPr>
        <w:t xml:space="preserve">, </w:t>
      </w:r>
      <w:proofErr w:type="spellStart"/>
      <w:r w:rsidR="00975DF1">
        <w:rPr>
          <w:sz w:val="26"/>
          <w:szCs w:val="26"/>
        </w:rPr>
        <w:t>Шихбабаев</w:t>
      </w:r>
      <w:proofErr w:type="spellEnd"/>
      <w:r w:rsidRPr="00FB6BF3">
        <w:rPr>
          <w:sz w:val="26"/>
          <w:szCs w:val="26"/>
        </w:rPr>
        <w:t xml:space="preserve">. </w:t>
      </w:r>
      <w:r w:rsidR="00A973BC" w:rsidRPr="00FB6BF3">
        <w:rPr>
          <w:sz w:val="26"/>
          <w:szCs w:val="26"/>
        </w:rPr>
        <w:t>По</w:t>
      </w:r>
      <w:r w:rsidR="00726838">
        <w:rPr>
          <w:sz w:val="26"/>
          <w:szCs w:val="26"/>
        </w:rPr>
        <w:t xml:space="preserve"> данным статистике на 01.07.202</w:t>
      </w:r>
      <w:r w:rsidR="00D93978">
        <w:rPr>
          <w:sz w:val="26"/>
          <w:szCs w:val="26"/>
        </w:rPr>
        <w:t>2</w:t>
      </w:r>
      <w:r w:rsidR="00A973BC" w:rsidRPr="00FB6BF3">
        <w:rPr>
          <w:sz w:val="26"/>
          <w:szCs w:val="26"/>
        </w:rPr>
        <w:t xml:space="preserve"> </w:t>
      </w:r>
      <w:r w:rsidR="00A973BC" w:rsidRPr="00975DF1">
        <w:rPr>
          <w:sz w:val="26"/>
          <w:szCs w:val="26"/>
        </w:rPr>
        <w:t xml:space="preserve">поголовья КРС </w:t>
      </w:r>
      <w:r w:rsidR="00975DF1" w:rsidRPr="00975DF1">
        <w:rPr>
          <w:sz w:val="26"/>
          <w:szCs w:val="26"/>
        </w:rPr>
        <w:t>уменьшилось</w:t>
      </w:r>
      <w:r w:rsidRPr="00975DF1">
        <w:rPr>
          <w:sz w:val="26"/>
          <w:szCs w:val="26"/>
        </w:rPr>
        <w:t xml:space="preserve"> на </w:t>
      </w:r>
      <w:r w:rsidR="00975DF1">
        <w:rPr>
          <w:sz w:val="26"/>
          <w:szCs w:val="26"/>
        </w:rPr>
        <w:t>248</w:t>
      </w:r>
      <w:r w:rsidR="00A973BC" w:rsidRPr="00975DF1">
        <w:rPr>
          <w:sz w:val="26"/>
          <w:szCs w:val="26"/>
        </w:rPr>
        <w:t xml:space="preserve"> </w:t>
      </w:r>
      <w:r w:rsidRPr="00975DF1">
        <w:rPr>
          <w:sz w:val="26"/>
          <w:szCs w:val="26"/>
        </w:rPr>
        <w:t>голов</w:t>
      </w:r>
      <w:r w:rsidRPr="00FB6BF3">
        <w:rPr>
          <w:sz w:val="26"/>
          <w:szCs w:val="26"/>
        </w:rPr>
        <w:t xml:space="preserve"> по сравнению с соответствующим периодом прошлого года.</w:t>
      </w:r>
    </w:p>
    <w:p w:rsidR="00B33500" w:rsidRPr="00FB6BF3" w:rsidRDefault="00B33500" w:rsidP="00B33500">
      <w:pPr>
        <w:ind w:firstLine="708"/>
        <w:jc w:val="both"/>
        <w:rPr>
          <w:sz w:val="26"/>
          <w:szCs w:val="26"/>
        </w:rPr>
      </w:pPr>
    </w:p>
    <w:p w:rsidR="00B33500" w:rsidRPr="00FB6BF3" w:rsidRDefault="00B33500" w:rsidP="00B33500">
      <w:pPr>
        <w:jc w:val="center"/>
        <w:rPr>
          <w:sz w:val="26"/>
          <w:szCs w:val="26"/>
        </w:rPr>
      </w:pPr>
      <w:r w:rsidRPr="00FB6BF3">
        <w:rPr>
          <w:sz w:val="26"/>
          <w:szCs w:val="26"/>
        </w:rPr>
        <w:t>Численность поголовья скота в хозяйствах всех категорий (голов)</w:t>
      </w:r>
    </w:p>
    <w:p w:rsidR="00B33500" w:rsidRPr="00FB6BF3" w:rsidRDefault="00B33500" w:rsidP="00B3350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617"/>
        <w:gridCol w:w="617"/>
        <w:gridCol w:w="691"/>
        <w:gridCol w:w="637"/>
        <w:gridCol w:w="637"/>
        <w:gridCol w:w="691"/>
        <w:gridCol w:w="637"/>
        <w:gridCol w:w="637"/>
        <w:gridCol w:w="693"/>
        <w:gridCol w:w="637"/>
        <w:gridCol w:w="647"/>
        <w:gridCol w:w="565"/>
      </w:tblGrid>
      <w:tr w:rsidR="0061786D" w:rsidRPr="00FB6BF3" w:rsidTr="00D93978">
        <w:trPr>
          <w:trHeight w:val="240"/>
        </w:trPr>
        <w:tc>
          <w:tcPr>
            <w:tcW w:w="974" w:type="pct"/>
            <w:vMerge w:val="restart"/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Наименование</w:t>
            </w:r>
          </w:p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КРС</w:t>
            </w:r>
          </w:p>
        </w:tc>
        <w:tc>
          <w:tcPr>
            <w:tcW w:w="1027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коров</w:t>
            </w: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jc w:val="both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свиней</w:t>
            </w:r>
          </w:p>
        </w:tc>
        <w:tc>
          <w:tcPr>
            <w:tcW w:w="967" w:type="pct"/>
            <w:gridSpan w:val="3"/>
            <w:tcBorders>
              <w:bottom w:val="single" w:sz="4" w:space="0" w:color="auto"/>
            </w:tcBorders>
          </w:tcPr>
          <w:p w:rsidR="00B33500" w:rsidRPr="00FB6BF3" w:rsidRDefault="00B33500" w:rsidP="00507860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Поголовье овец и коз</w:t>
            </w:r>
          </w:p>
        </w:tc>
      </w:tr>
      <w:tr w:rsidR="00D93978" w:rsidRPr="00FB6BF3" w:rsidTr="00D93978">
        <w:trPr>
          <w:trHeight w:val="270"/>
        </w:trPr>
        <w:tc>
          <w:tcPr>
            <w:tcW w:w="974" w:type="pct"/>
            <w:vMerge/>
          </w:tcPr>
          <w:p w:rsidR="00D93978" w:rsidRPr="00FB6BF3" w:rsidRDefault="00D93978" w:rsidP="00D93978">
            <w:pPr>
              <w:jc w:val="both"/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:rsidR="00D93978" w:rsidRPr="00FB6BF3" w:rsidRDefault="00D93978" w:rsidP="00D93978">
            <w:pPr>
              <w:ind w:left="-64"/>
              <w:jc w:val="center"/>
              <w:rPr>
                <w:sz w:val="20"/>
                <w:szCs w:val="20"/>
              </w:rPr>
            </w:pPr>
            <w:r w:rsidRPr="00FB6BF3">
              <w:rPr>
                <w:sz w:val="20"/>
                <w:szCs w:val="20"/>
              </w:rPr>
              <w:t>%</w:t>
            </w:r>
          </w:p>
        </w:tc>
      </w:tr>
      <w:tr w:rsidR="00D93978" w:rsidRPr="00FB6BF3" w:rsidTr="00D93978">
        <w:tc>
          <w:tcPr>
            <w:tcW w:w="974" w:type="pct"/>
          </w:tcPr>
          <w:p w:rsidR="00D93978" w:rsidRPr="00FB6BF3" w:rsidRDefault="00D93978" w:rsidP="00D93978">
            <w:pPr>
              <w:jc w:val="both"/>
            </w:pPr>
            <w:r w:rsidRPr="00FB6BF3">
              <w:t>Екатериновское</w:t>
            </w:r>
          </w:p>
        </w:tc>
        <w:tc>
          <w:tcPr>
            <w:tcW w:w="322" w:type="pct"/>
          </w:tcPr>
          <w:p w:rsidR="00D93978" w:rsidRPr="00FB6BF3" w:rsidRDefault="00D93978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22" w:type="pct"/>
          </w:tcPr>
          <w:p w:rsidR="00D93978" w:rsidRPr="00FB6BF3" w:rsidRDefault="00975DF1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60" w:type="pct"/>
          </w:tcPr>
          <w:p w:rsidR="00D93978" w:rsidRPr="00FB6BF3" w:rsidRDefault="00975DF1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333" w:type="pct"/>
          </w:tcPr>
          <w:p w:rsidR="00D93978" w:rsidRPr="00FB6BF3" w:rsidRDefault="00D93978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33" w:type="pct"/>
          </w:tcPr>
          <w:p w:rsidR="00D93978" w:rsidRPr="00FB6BF3" w:rsidRDefault="00975DF1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61" w:type="pct"/>
          </w:tcPr>
          <w:p w:rsidR="00D93978" w:rsidRPr="00FB6BF3" w:rsidRDefault="00975DF1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333" w:type="pct"/>
          </w:tcPr>
          <w:p w:rsidR="00D93978" w:rsidRPr="00FB6BF3" w:rsidRDefault="00D93978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333" w:type="pct"/>
          </w:tcPr>
          <w:p w:rsidR="00D93978" w:rsidRPr="00FB6BF3" w:rsidRDefault="00975DF1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62" w:type="pct"/>
          </w:tcPr>
          <w:p w:rsidR="00D93978" w:rsidRPr="00FB6BF3" w:rsidRDefault="00975DF1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333" w:type="pct"/>
          </w:tcPr>
          <w:p w:rsidR="00D93978" w:rsidRPr="00FB6BF3" w:rsidRDefault="00D93978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FB6BF3">
              <w:rPr>
                <w:sz w:val="20"/>
                <w:szCs w:val="20"/>
              </w:rPr>
              <w:t>8</w:t>
            </w:r>
          </w:p>
        </w:tc>
        <w:tc>
          <w:tcPr>
            <w:tcW w:w="338" w:type="pct"/>
          </w:tcPr>
          <w:p w:rsidR="00D93978" w:rsidRPr="00FB6BF3" w:rsidRDefault="00975DF1" w:rsidP="00D939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96" w:type="pct"/>
          </w:tcPr>
          <w:p w:rsidR="00D93978" w:rsidRPr="00FB6BF3" w:rsidRDefault="00975DF1" w:rsidP="00D93978">
            <w:pPr>
              <w:ind w:left="-64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</w:tr>
    </w:tbl>
    <w:p w:rsidR="00B33500" w:rsidRDefault="00B33500" w:rsidP="00B33500">
      <w:pPr>
        <w:ind w:firstLine="708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5.ПОТРЕБИТЕЛЬСКИЙ РЫНОК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Торговля, общественное питание и бытовое обслуживание являются одними из социально значимых отраслей экономики. В формировании потребительского рынка находят свое отражение жизненные проблемы и потребности населения поселения. Товарооборот является важнейшим показателем социального и экономического развития поселения. На территории Екатерин</w:t>
      </w:r>
      <w:r w:rsidR="00345D13">
        <w:rPr>
          <w:sz w:val="26"/>
          <w:szCs w:val="26"/>
        </w:rPr>
        <w:t xml:space="preserve">овского поселения расположены </w:t>
      </w:r>
      <w:r w:rsidR="00974A42">
        <w:rPr>
          <w:sz w:val="26"/>
          <w:szCs w:val="26"/>
        </w:rPr>
        <w:t>51</w:t>
      </w:r>
      <w:r>
        <w:rPr>
          <w:sz w:val="26"/>
          <w:szCs w:val="26"/>
        </w:rPr>
        <w:t xml:space="preserve"> предпри</w:t>
      </w:r>
      <w:r w:rsidR="008A5280">
        <w:rPr>
          <w:sz w:val="26"/>
          <w:szCs w:val="26"/>
        </w:rPr>
        <w:t xml:space="preserve">ятия их которых </w:t>
      </w:r>
      <w:r w:rsidR="00974A42">
        <w:rPr>
          <w:sz w:val="26"/>
          <w:szCs w:val="26"/>
        </w:rPr>
        <w:t>48</w:t>
      </w:r>
      <w:r w:rsidR="00345D13">
        <w:rPr>
          <w:sz w:val="26"/>
          <w:szCs w:val="26"/>
        </w:rPr>
        <w:t xml:space="preserve"> - торговли, 2 - общественного питания, 1</w:t>
      </w:r>
      <w:r>
        <w:rPr>
          <w:sz w:val="26"/>
          <w:szCs w:val="26"/>
        </w:rPr>
        <w:t xml:space="preserve"> – аптечных магазина. Все организации имеют частную форму собственности. Товарооборот на душу населения является косвенным показателем социально-экономической ситуации в поселении. </w:t>
      </w:r>
      <w:r w:rsidRPr="00FB6BF3">
        <w:rPr>
          <w:sz w:val="26"/>
          <w:szCs w:val="26"/>
        </w:rPr>
        <w:t xml:space="preserve">Он составил </w:t>
      </w:r>
      <w:r w:rsidR="00605D4F" w:rsidRPr="00605D4F">
        <w:rPr>
          <w:sz w:val="26"/>
          <w:szCs w:val="26"/>
        </w:rPr>
        <w:t>3523,7</w:t>
      </w:r>
      <w:r w:rsidRPr="00FB6BF3">
        <w:rPr>
          <w:sz w:val="26"/>
          <w:szCs w:val="26"/>
        </w:rPr>
        <w:t xml:space="preserve"> руб. (при численности населения </w:t>
      </w:r>
      <w:r w:rsidR="00975DF1">
        <w:rPr>
          <w:sz w:val="26"/>
          <w:szCs w:val="26"/>
        </w:rPr>
        <w:t>5570</w:t>
      </w:r>
      <w:r w:rsidR="005E0860" w:rsidRPr="00FB6BF3">
        <w:rPr>
          <w:sz w:val="26"/>
          <w:szCs w:val="26"/>
        </w:rPr>
        <w:t xml:space="preserve">). На </w:t>
      </w:r>
      <w:r w:rsidRPr="00FB6BF3">
        <w:rPr>
          <w:sz w:val="26"/>
          <w:szCs w:val="26"/>
        </w:rPr>
        <w:t>территории посел</w:t>
      </w:r>
      <w:r w:rsidR="005E0860" w:rsidRPr="00FB6BF3">
        <w:rPr>
          <w:sz w:val="26"/>
          <w:szCs w:val="26"/>
        </w:rPr>
        <w:t xml:space="preserve">ения осуществляют деятельность </w:t>
      </w:r>
      <w:r w:rsidR="00974A42">
        <w:rPr>
          <w:sz w:val="26"/>
          <w:szCs w:val="26"/>
        </w:rPr>
        <w:t>1</w:t>
      </w:r>
      <w:r w:rsidRPr="00FB6BF3">
        <w:rPr>
          <w:sz w:val="26"/>
          <w:szCs w:val="26"/>
        </w:rPr>
        <w:t xml:space="preserve"> предп</w:t>
      </w:r>
      <w:r w:rsidR="005E0860" w:rsidRPr="00FB6BF3">
        <w:rPr>
          <w:sz w:val="26"/>
          <w:szCs w:val="26"/>
        </w:rPr>
        <w:t xml:space="preserve">риятия </w:t>
      </w:r>
      <w:r w:rsidR="005E0860">
        <w:rPr>
          <w:sz w:val="26"/>
          <w:szCs w:val="26"/>
        </w:rPr>
        <w:t>бытового обслуживания и 4</w:t>
      </w:r>
      <w:r>
        <w:rPr>
          <w:sz w:val="26"/>
          <w:szCs w:val="26"/>
        </w:rPr>
        <w:t xml:space="preserve"> предприятие автомобильного сервиса.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</w:p>
    <w:p w:rsidR="00205683" w:rsidRDefault="00B33500" w:rsidP="0020568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6.СОЦИАЛЬНАЯ СФЕРА</w:t>
      </w:r>
    </w:p>
    <w:p w:rsidR="00B33500" w:rsidRDefault="00B33500" w:rsidP="002056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Количество муниципальных учреждений образования, здравоохранения, культуры и библиотечного обслуживания на территории </w:t>
      </w:r>
      <w:r w:rsidR="00CE3F27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на том же уровне.</w:t>
      </w:r>
    </w:p>
    <w:p w:rsidR="009548D5" w:rsidRDefault="009548D5" w:rsidP="00B33500">
      <w:pPr>
        <w:spacing w:line="360" w:lineRule="exact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2761"/>
        <w:gridCol w:w="1449"/>
        <w:gridCol w:w="873"/>
        <w:gridCol w:w="1130"/>
        <w:gridCol w:w="890"/>
        <w:gridCol w:w="831"/>
        <w:gridCol w:w="921"/>
      </w:tblGrid>
      <w:tr w:rsidR="00B33500" w:rsidRPr="009F7646" w:rsidTr="00507860">
        <w:tc>
          <w:tcPr>
            <w:tcW w:w="49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2761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49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873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D93978">
              <w:rPr>
                <w:sz w:val="26"/>
                <w:szCs w:val="26"/>
              </w:rPr>
              <w:t>21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853D0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93978">
              <w:rPr>
                <w:sz w:val="26"/>
                <w:szCs w:val="26"/>
              </w:rPr>
              <w:t>2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D9397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31" w:type="dxa"/>
          </w:tcPr>
          <w:p w:rsidR="00B33500" w:rsidRPr="009F7646" w:rsidRDefault="00D9397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21" w:type="dxa"/>
          </w:tcPr>
          <w:p w:rsidR="00B33500" w:rsidRPr="009F7646" w:rsidRDefault="00D9397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 xml:space="preserve">Образование: 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 xml:space="preserve">- </w:t>
            </w:r>
            <w:r w:rsidRPr="009F7646">
              <w:rPr>
                <w:b/>
                <w:sz w:val="26"/>
                <w:szCs w:val="26"/>
              </w:rPr>
              <w:t>количество школ</w:t>
            </w:r>
            <w:r w:rsidRPr="009F7646">
              <w:rPr>
                <w:sz w:val="26"/>
                <w:szCs w:val="26"/>
              </w:rPr>
              <w:t>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учащихся.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1130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</w:t>
            </w:r>
          </w:p>
        </w:tc>
        <w:tc>
          <w:tcPr>
            <w:tcW w:w="890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831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  <w:tc>
          <w:tcPr>
            <w:tcW w:w="921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F40C4A" w:rsidRDefault="00D93978" w:rsidP="00D93978">
            <w:pPr>
              <w:rPr>
                <w:b/>
                <w:sz w:val="26"/>
                <w:szCs w:val="26"/>
              </w:rPr>
            </w:pPr>
            <w:r w:rsidRPr="00F40C4A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кол-во КГБУСО «ЕДПНИ»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F40C4A" w:rsidRDefault="00D93978" w:rsidP="00D93978">
            <w:pPr>
              <w:rPr>
                <w:sz w:val="26"/>
                <w:szCs w:val="26"/>
              </w:rPr>
            </w:pPr>
            <w:r w:rsidRPr="00F40C4A">
              <w:rPr>
                <w:sz w:val="26"/>
                <w:szCs w:val="26"/>
              </w:rPr>
              <w:t>- количество мест</w:t>
            </w:r>
          </w:p>
        </w:tc>
        <w:tc>
          <w:tcPr>
            <w:tcW w:w="1449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0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90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31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21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F40C4A" w:rsidRDefault="00D93978" w:rsidP="00D9397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BC2AA3">
              <w:rPr>
                <w:sz w:val="26"/>
                <w:szCs w:val="26"/>
              </w:rPr>
              <w:t>количество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проживающих</w:t>
            </w:r>
            <w:r w:rsidRPr="00BC2A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1130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890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831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  <w:tc>
          <w:tcPr>
            <w:tcW w:w="921" w:type="dxa"/>
          </w:tcPr>
          <w:p w:rsidR="00D93978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 количество ДОУ;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1130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890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D93978">
              <w:rPr>
                <w:sz w:val="26"/>
                <w:szCs w:val="26"/>
              </w:rPr>
              <w:t>9</w:t>
            </w: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детей.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130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890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831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21" w:type="dxa"/>
          </w:tcPr>
          <w:p w:rsidR="00D93978" w:rsidRPr="009F7646" w:rsidRDefault="00E2546D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Здравоохранение: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-количество амбулаторно-поликлинических учреждений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Мощность амбулаторно-поликлинических учреждений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посещений в смену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Культура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домов культуры;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93978" w:rsidRPr="009F7646" w:rsidTr="00507860">
        <w:tc>
          <w:tcPr>
            <w:tcW w:w="4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D93978" w:rsidRPr="009F7646" w:rsidRDefault="00D93978" w:rsidP="00D93978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библиотек.</w:t>
            </w:r>
          </w:p>
        </w:tc>
        <w:tc>
          <w:tcPr>
            <w:tcW w:w="1449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D93978" w:rsidRPr="009F7646" w:rsidRDefault="00D9397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B33500" w:rsidRDefault="00B33500" w:rsidP="00B33500">
      <w:pPr>
        <w:jc w:val="both"/>
        <w:rPr>
          <w:b/>
          <w:sz w:val="26"/>
          <w:szCs w:val="26"/>
        </w:rPr>
      </w:pPr>
    </w:p>
    <w:p w:rsidR="00B33500" w:rsidRDefault="00283279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B33500">
        <w:rPr>
          <w:b/>
          <w:i/>
          <w:sz w:val="26"/>
          <w:szCs w:val="26"/>
        </w:rPr>
        <w:t>.БЮДЖЕТ МУНИЦИПАЛЬНОГО ОБРАЗОВАНИЯ</w:t>
      </w:r>
    </w:p>
    <w:p w:rsidR="00DE099B" w:rsidRDefault="00DE099B" w:rsidP="00B33500">
      <w:pPr>
        <w:jc w:val="center"/>
        <w:rPr>
          <w:b/>
          <w:i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1"/>
        <w:gridCol w:w="1426"/>
        <w:gridCol w:w="1134"/>
        <w:gridCol w:w="1134"/>
        <w:gridCol w:w="1241"/>
      </w:tblGrid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D93978">
              <w:rPr>
                <w:sz w:val="26"/>
                <w:szCs w:val="26"/>
              </w:rPr>
              <w:t>21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853D08" w:rsidP="00D939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D93978">
              <w:rPr>
                <w:sz w:val="26"/>
                <w:szCs w:val="26"/>
              </w:rPr>
              <w:t>2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D9397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B33500" w:rsidRPr="009F7646">
              <w:rPr>
                <w:sz w:val="26"/>
                <w:szCs w:val="26"/>
              </w:rPr>
              <w:t xml:space="preserve"> год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B33500" w:rsidRPr="00CA61A6" w:rsidRDefault="00B33500" w:rsidP="00507860">
            <w:pPr>
              <w:rPr>
                <w:b/>
                <w:sz w:val="26"/>
                <w:szCs w:val="26"/>
              </w:rPr>
            </w:pPr>
            <w:r w:rsidRPr="00CA61A6">
              <w:rPr>
                <w:b/>
                <w:i/>
                <w:sz w:val="26"/>
                <w:szCs w:val="26"/>
              </w:rPr>
              <w:t>ДОХОДЫ, всего</w:t>
            </w:r>
            <w:r w:rsidRPr="00CA61A6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CA61A6" w:rsidRDefault="00B33500" w:rsidP="005078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A61A6">
              <w:rPr>
                <w:b/>
                <w:sz w:val="26"/>
                <w:szCs w:val="26"/>
              </w:rPr>
              <w:t>тыс.руб</w:t>
            </w:r>
            <w:proofErr w:type="spellEnd"/>
            <w:r w:rsidRPr="00CA61A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B33500" w:rsidRPr="00CA61A6" w:rsidRDefault="003D2B83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16363</w:t>
            </w:r>
            <w:r w:rsidR="00FB1399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134" w:type="dxa"/>
          </w:tcPr>
          <w:p w:rsidR="00B33500" w:rsidRPr="00CA61A6" w:rsidRDefault="00FB1399" w:rsidP="00AE16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15013,2</w:t>
            </w:r>
          </w:p>
        </w:tc>
        <w:tc>
          <w:tcPr>
            <w:tcW w:w="1241" w:type="dxa"/>
          </w:tcPr>
          <w:p w:rsidR="00B33500" w:rsidRPr="00CA61A6" w:rsidRDefault="00A82585" w:rsidP="00507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15826,9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1.1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>Собственные доходы, всего.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A490D">
              <w:rPr>
                <w:b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A82585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6967,9</w:t>
            </w:r>
          </w:p>
        </w:tc>
        <w:tc>
          <w:tcPr>
            <w:tcW w:w="1134" w:type="dxa"/>
          </w:tcPr>
          <w:p w:rsidR="005F0BC1" w:rsidRPr="00BA490D" w:rsidRDefault="00A82585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5655,0</w:t>
            </w:r>
          </w:p>
        </w:tc>
        <w:tc>
          <w:tcPr>
            <w:tcW w:w="1241" w:type="dxa"/>
          </w:tcPr>
          <w:p w:rsidR="005F0BC1" w:rsidRPr="00BA490D" w:rsidRDefault="00A82585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Налоговые доходы, всего: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A490D">
              <w:rPr>
                <w:i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A82585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6101,3</w:t>
            </w:r>
          </w:p>
        </w:tc>
        <w:tc>
          <w:tcPr>
            <w:tcW w:w="1134" w:type="dxa"/>
          </w:tcPr>
          <w:p w:rsidR="005F0BC1" w:rsidRPr="00BA490D" w:rsidRDefault="00A82585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4873,0</w:t>
            </w:r>
          </w:p>
        </w:tc>
        <w:tc>
          <w:tcPr>
            <w:tcW w:w="1241" w:type="dxa"/>
          </w:tcPr>
          <w:p w:rsidR="005F0BC1" w:rsidRPr="00BA490D" w:rsidRDefault="00A82585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5625,0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-налог на доходы физических лиц (НДФЛ);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1048,7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5F0BC1" w:rsidRPr="009F7646" w:rsidTr="00507860">
        <w:trPr>
          <w:trHeight w:val="651"/>
        </w:trPr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совокупный доход</w:t>
            </w:r>
          </w:p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(единый сельхоз. налог);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8,6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BA490D" w:rsidRDefault="005F0BC1" w:rsidP="005F0BC1">
            <w:pPr>
              <w:rPr>
                <w:sz w:val="26"/>
                <w:szCs w:val="26"/>
              </w:rPr>
            </w:pPr>
            <w:r w:rsidRPr="00BA490D">
              <w:rPr>
                <w:sz w:val="26"/>
                <w:szCs w:val="26"/>
              </w:rPr>
              <w:t>- налоги на имущество, всего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5039,1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3900,0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5F0BC1" w:rsidRPr="009F5835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 xml:space="preserve">- налог на имущество </w:t>
            </w:r>
            <w:r w:rsidRPr="009F7646">
              <w:rPr>
                <w:sz w:val="26"/>
                <w:szCs w:val="26"/>
              </w:rPr>
              <w:lastRenderedPageBreak/>
              <w:t>физических лиц;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lastRenderedPageBreak/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1265,0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земельный налог.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3774,1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F7646">
              <w:rPr>
                <w:sz w:val="26"/>
                <w:szCs w:val="26"/>
              </w:rPr>
              <w:t>оспошлина за совершение нотариальных действий.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Неналоговые доходы, всего: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A490D">
              <w:rPr>
                <w:i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A82585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866,6</w:t>
            </w:r>
          </w:p>
        </w:tc>
        <w:tc>
          <w:tcPr>
            <w:tcW w:w="1134" w:type="dxa"/>
          </w:tcPr>
          <w:p w:rsidR="005F0BC1" w:rsidRPr="00BA490D" w:rsidRDefault="00A82585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782,0</w:t>
            </w:r>
          </w:p>
        </w:tc>
        <w:tc>
          <w:tcPr>
            <w:tcW w:w="1241" w:type="dxa"/>
          </w:tcPr>
          <w:p w:rsidR="005F0BC1" w:rsidRPr="00BA490D" w:rsidRDefault="00A82585" w:rsidP="005F0BC1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775,0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Cs w:val="26"/>
              </w:rPr>
              <w:t>Доходы от использования муниципального имущества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380,1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A61A6">
              <w:rPr>
                <w:sz w:val="26"/>
                <w:szCs w:val="26"/>
              </w:rPr>
              <w:t>Доходы от оказания платных услуг</w:t>
            </w:r>
            <w:r>
              <w:rPr>
                <w:sz w:val="26"/>
                <w:szCs w:val="26"/>
              </w:rPr>
              <w:t xml:space="preserve"> и компенсации затрат государства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286,0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штрафы, санкции, </w:t>
            </w:r>
            <w:proofErr w:type="spellStart"/>
            <w:r>
              <w:rPr>
                <w:sz w:val="26"/>
                <w:szCs w:val="26"/>
              </w:rPr>
              <w:t>возм</w:t>
            </w:r>
            <w:proofErr w:type="spellEnd"/>
            <w:r>
              <w:rPr>
                <w:sz w:val="26"/>
                <w:szCs w:val="26"/>
              </w:rPr>
              <w:t>. ущерб.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неналоговые доходы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194,5</w:t>
            </w:r>
          </w:p>
        </w:tc>
        <w:tc>
          <w:tcPr>
            <w:tcW w:w="1134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241" w:type="dxa"/>
          </w:tcPr>
          <w:p w:rsidR="005F0BC1" w:rsidRPr="009F5835" w:rsidRDefault="00A82585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1.2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1426" w:type="dxa"/>
          </w:tcPr>
          <w:p w:rsidR="005F0BC1" w:rsidRPr="00BA490D" w:rsidRDefault="005F0BC1" w:rsidP="005F0BC1">
            <w:pPr>
              <w:rPr>
                <w:b/>
                <w:sz w:val="26"/>
                <w:szCs w:val="26"/>
              </w:rPr>
            </w:pPr>
            <w:proofErr w:type="spellStart"/>
            <w:r w:rsidRPr="00BA490D">
              <w:rPr>
                <w:b/>
                <w:sz w:val="26"/>
                <w:szCs w:val="26"/>
              </w:rPr>
              <w:t>тыс.руб</w:t>
            </w:r>
            <w:proofErr w:type="spellEnd"/>
            <w:r w:rsidRPr="00BA490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BA490D" w:rsidRDefault="00FB1399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9395,9</w:t>
            </w:r>
          </w:p>
        </w:tc>
        <w:tc>
          <w:tcPr>
            <w:tcW w:w="1134" w:type="dxa"/>
          </w:tcPr>
          <w:p w:rsidR="005F0BC1" w:rsidRPr="00BA490D" w:rsidRDefault="00FB1399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9358,2</w:t>
            </w:r>
          </w:p>
        </w:tc>
        <w:tc>
          <w:tcPr>
            <w:tcW w:w="1241" w:type="dxa"/>
          </w:tcPr>
          <w:p w:rsidR="005F0BC1" w:rsidRPr="00BA490D" w:rsidRDefault="00FB1399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9426,9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дотации на выравнивание уровня бюджетной обеспеченности;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6012,3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6012,3</w:t>
            </w:r>
          </w:p>
        </w:tc>
        <w:tc>
          <w:tcPr>
            <w:tcW w:w="1241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6006,6</w:t>
            </w:r>
          </w:p>
        </w:tc>
      </w:tr>
      <w:tr w:rsidR="00FB1399" w:rsidRPr="009F5835" w:rsidTr="00981154">
        <w:tc>
          <w:tcPr>
            <w:tcW w:w="675" w:type="dxa"/>
          </w:tcPr>
          <w:p w:rsidR="00FB1399" w:rsidRPr="009F7646" w:rsidRDefault="00FB1399" w:rsidP="009811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FB1399" w:rsidRPr="009F7646" w:rsidRDefault="00FB1399" w:rsidP="009811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субсидии бюджетам бюджетной системы РФ</w:t>
            </w:r>
          </w:p>
        </w:tc>
        <w:tc>
          <w:tcPr>
            <w:tcW w:w="1426" w:type="dxa"/>
          </w:tcPr>
          <w:p w:rsidR="00FB1399" w:rsidRPr="009F7646" w:rsidRDefault="00FB1399" w:rsidP="00981154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B1399" w:rsidRPr="009F5835" w:rsidRDefault="00FB1399" w:rsidP="00981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1134" w:type="dxa"/>
          </w:tcPr>
          <w:p w:rsidR="00FB1399" w:rsidRPr="009F5835" w:rsidRDefault="00FB1399" w:rsidP="00981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  <w:tc>
          <w:tcPr>
            <w:tcW w:w="1241" w:type="dxa"/>
          </w:tcPr>
          <w:p w:rsidR="00FB1399" w:rsidRPr="009F5835" w:rsidRDefault="00FB1399" w:rsidP="00981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-субвенции от других бюджетов бюджетной системы РФ.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333,6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345,9</w:t>
            </w:r>
          </w:p>
        </w:tc>
        <w:tc>
          <w:tcPr>
            <w:tcW w:w="1241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420,3</w:t>
            </w:r>
          </w:p>
        </w:tc>
      </w:tr>
      <w:tr w:rsidR="00FB1399" w:rsidRPr="009F7646" w:rsidTr="00507860">
        <w:tc>
          <w:tcPr>
            <w:tcW w:w="675" w:type="dxa"/>
          </w:tcPr>
          <w:p w:rsidR="00FB1399" w:rsidRPr="009F7646" w:rsidRDefault="00FB1399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FB1399" w:rsidRPr="009F7646" w:rsidRDefault="00FB1399" w:rsidP="005F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межбюджетные трансферты</w:t>
            </w:r>
          </w:p>
        </w:tc>
        <w:tc>
          <w:tcPr>
            <w:tcW w:w="1426" w:type="dxa"/>
          </w:tcPr>
          <w:p w:rsidR="00FB1399" w:rsidRPr="009F7646" w:rsidRDefault="00FB1399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B1399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FB1399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FB1399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rPr>
          <w:trHeight w:val="159"/>
        </w:trPr>
        <w:tc>
          <w:tcPr>
            <w:tcW w:w="675" w:type="dxa"/>
          </w:tcPr>
          <w:p w:rsidR="005F0BC1" w:rsidRPr="00DE099B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r w:rsidRPr="00DE099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5F0BC1" w:rsidRPr="00DE099B" w:rsidRDefault="005F0BC1" w:rsidP="005F0BC1">
            <w:pPr>
              <w:rPr>
                <w:b/>
                <w:sz w:val="26"/>
                <w:szCs w:val="26"/>
              </w:rPr>
            </w:pPr>
            <w:r w:rsidRPr="00DE099B">
              <w:rPr>
                <w:b/>
                <w:i/>
                <w:sz w:val="26"/>
                <w:szCs w:val="26"/>
              </w:rPr>
              <w:t>РАСХОДЫ, всего</w:t>
            </w:r>
            <w:r w:rsidRPr="00DE099B">
              <w:rPr>
                <w:b/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5F0BC1" w:rsidRPr="00DE099B" w:rsidRDefault="005F0BC1" w:rsidP="005F0B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DE099B">
              <w:rPr>
                <w:b/>
                <w:sz w:val="26"/>
                <w:szCs w:val="26"/>
              </w:rPr>
              <w:t>тыс.руб</w:t>
            </w:r>
            <w:proofErr w:type="spellEnd"/>
            <w:r w:rsidRPr="00DE099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DE099B" w:rsidRDefault="00FB1399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17153,2</w:t>
            </w:r>
          </w:p>
        </w:tc>
        <w:tc>
          <w:tcPr>
            <w:tcW w:w="1134" w:type="dxa"/>
          </w:tcPr>
          <w:p w:rsidR="005F0BC1" w:rsidRPr="00DE099B" w:rsidRDefault="00FB1399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17263,2</w:t>
            </w:r>
          </w:p>
        </w:tc>
        <w:tc>
          <w:tcPr>
            <w:tcW w:w="1241" w:type="dxa"/>
          </w:tcPr>
          <w:p w:rsidR="005F0BC1" w:rsidRPr="00DE099B" w:rsidRDefault="00FB1399" w:rsidP="005F0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15826,9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2.1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Общегосударственные вопросы, в том числе: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6145,9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6311,3</w:t>
            </w:r>
          </w:p>
        </w:tc>
        <w:tc>
          <w:tcPr>
            <w:tcW w:w="1241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6537,0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функционирование местных администраций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3872,0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4090,0</w:t>
            </w:r>
          </w:p>
        </w:tc>
        <w:tc>
          <w:tcPr>
            <w:tcW w:w="1241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Обеспеч.деят</w:t>
            </w:r>
            <w:proofErr w:type="spellEnd"/>
            <w:r>
              <w:rPr>
                <w:sz w:val="26"/>
                <w:szCs w:val="26"/>
              </w:rPr>
              <w:t>. орг. фин. контроля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127,0</w:t>
            </w:r>
          </w:p>
        </w:tc>
        <w:tc>
          <w:tcPr>
            <w:tcW w:w="1241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Default="005F0BC1" w:rsidP="005F0BC1">
            <w:pPr>
              <w:rPr>
                <w:sz w:val="26"/>
                <w:szCs w:val="26"/>
              </w:rPr>
            </w:pPr>
            <w:r w:rsidRPr="00C71CE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26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C71CE7" w:rsidRDefault="005F0BC1" w:rsidP="005F0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426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41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5F0BC1" w:rsidRPr="007A3E77" w:rsidRDefault="005F0BC1" w:rsidP="005F0BC1">
            <w:r>
              <w:t>Другие общегосударственные вопросы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2146,9</w:t>
            </w:r>
          </w:p>
        </w:tc>
        <w:tc>
          <w:tcPr>
            <w:tcW w:w="1134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2084,3</w:t>
            </w:r>
          </w:p>
        </w:tc>
        <w:tc>
          <w:tcPr>
            <w:tcW w:w="1241" w:type="dxa"/>
          </w:tcPr>
          <w:p w:rsidR="005F0BC1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333,6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345,9</w:t>
            </w:r>
          </w:p>
        </w:tc>
        <w:tc>
          <w:tcPr>
            <w:tcW w:w="1241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420,3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  <w:tc>
          <w:tcPr>
            <w:tcW w:w="1134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5F0BC1" w:rsidRPr="009F5835" w:rsidRDefault="00FB1399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318,6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241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6291,9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5679,7</w:t>
            </w:r>
          </w:p>
        </w:tc>
        <w:tc>
          <w:tcPr>
            <w:tcW w:w="1241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4150,0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CF648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  <w:tc>
          <w:tcPr>
            <w:tcW w:w="1241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91,2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3961" w:type="dxa"/>
          </w:tcPr>
          <w:p w:rsidR="005F0BC1" w:rsidRPr="007A3E77" w:rsidRDefault="005F0BC1" w:rsidP="005F0BC1">
            <w:r>
              <w:t>Культура, кинематография</w:t>
            </w:r>
          </w:p>
        </w:tc>
        <w:tc>
          <w:tcPr>
            <w:tcW w:w="1426" w:type="dxa"/>
          </w:tcPr>
          <w:p w:rsidR="005F0BC1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3948,0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4535,1</w:t>
            </w:r>
          </w:p>
        </w:tc>
        <w:tc>
          <w:tcPr>
            <w:tcW w:w="1241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4528,4</w:t>
            </w:r>
          </w:p>
        </w:tc>
      </w:tr>
      <w:tr w:rsidR="005F0BC1" w:rsidRPr="009F7646" w:rsidTr="00507860">
        <w:tc>
          <w:tcPr>
            <w:tcW w:w="675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5F0BC1" w:rsidRPr="009F7646" w:rsidRDefault="005F0BC1" w:rsidP="005F0BC1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Дефицит (-), профицит (+) бюджета</w:t>
            </w:r>
          </w:p>
        </w:tc>
        <w:tc>
          <w:tcPr>
            <w:tcW w:w="1426" w:type="dxa"/>
          </w:tcPr>
          <w:p w:rsidR="005F0BC1" w:rsidRPr="009F7646" w:rsidRDefault="005F0BC1" w:rsidP="005F0BC1">
            <w:pPr>
              <w:jc w:val="center"/>
              <w:rPr>
                <w:sz w:val="26"/>
                <w:szCs w:val="26"/>
              </w:rPr>
            </w:pPr>
            <w:proofErr w:type="spellStart"/>
            <w:r w:rsidRPr="009F7646">
              <w:rPr>
                <w:sz w:val="26"/>
                <w:szCs w:val="26"/>
              </w:rPr>
              <w:t>тыс.руб</w:t>
            </w:r>
            <w:proofErr w:type="spellEnd"/>
            <w:r w:rsidRPr="009F7646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-789,4</w:t>
            </w:r>
          </w:p>
        </w:tc>
        <w:tc>
          <w:tcPr>
            <w:tcW w:w="1134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-2250,0</w:t>
            </w:r>
          </w:p>
        </w:tc>
        <w:tc>
          <w:tcPr>
            <w:tcW w:w="1241" w:type="dxa"/>
          </w:tcPr>
          <w:p w:rsidR="005F0BC1" w:rsidRPr="009F5835" w:rsidRDefault="00426D5F" w:rsidP="005F0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5F0BC1" w:rsidRDefault="005F0BC1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205683" w:rsidRDefault="00205683" w:rsidP="00B33500">
      <w:pPr>
        <w:jc w:val="center"/>
        <w:rPr>
          <w:b/>
          <w:sz w:val="26"/>
          <w:szCs w:val="26"/>
        </w:rPr>
      </w:pPr>
    </w:p>
    <w:p w:rsidR="00B33500" w:rsidRPr="00E10F01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 xml:space="preserve">Ожидаемые итоги </w:t>
      </w:r>
    </w:p>
    <w:p w:rsidR="0020505C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 xml:space="preserve">социально-экономического развития Екатериновского </w:t>
      </w:r>
    </w:p>
    <w:p w:rsidR="00B33500" w:rsidRPr="00E10F01" w:rsidRDefault="00426D5F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за 2022</w:t>
      </w:r>
      <w:r w:rsidR="00B33500" w:rsidRPr="00E10F01">
        <w:rPr>
          <w:b/>
          <w:sz w:val="26"/>
          <w:szCs w:val="26"/>
        </w:rPr>
        <w:t xml:space="preserve"> год </w:t>
      </w:r>
    </w:p>
    <w:p w:rsidR="00B33500" w:rsidRPr="00E10F01" w:rsidRDefault="00B33500" w:rsidP="00B33500">
      <w:pPr>
        <w:rPr>
          <w:sz w:val="26"/>
          <w:szCs w:val="26"/>
        </w:rPr>
      </w:pPr>
      <w:r w:rsidRPr="00E10F01">
        <w:rPr>
          <w:b/>
          <w:sz w:val="26"/>
          <w:szCs w:val="26"/>
        </w:rPr>
        <w:t xml:space="preserve">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         П</w:t>
      </w:r>
      <w:r>
        <w:rPr>
          <w:sz w:val="26"/>
          <w:szCs w:val="26"/>
        </w:rPr>
        <w:t xml:space="preserve">лан </w:t>
      </w:r>
      <w:r w:rsidRPr="00E10F01">
        <w:rPr>
          <w:sz w:val="26"/>
          <w:szCs w:val="26"/>
        </w:rPr>
        <w:t>социально-экономического развития Екатериновского сельского поселения на 20</w:t>
      </w:r>
      <w:r w:rsidR="00E04F8A">
        <w:rPr>
          <w:sz w:val="26"/>
          <w:szCs w:val="26"/>
        </w:rPr>
        <w:t>22</w:t>
      </w:r>
      <w:bookmarkStart w:id="0" w:name="_GoBack"/>
      <w:bookmarkEnd w:id="0"/>
      <w:r w:rsidRPr="00E10F01">
        <w:rPr>
          <w:sz w:val="26"/>
          <w:szCs w:val="26"/>
        </w:rPr>
        <w:t xml:space="preserve">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Приоритетными направлениями развития будут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Намеченные мероприятия будут выполняться с учетом финансовых возможностей.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 xml:space="preserve">Бюджетная и налоговая политика 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10F01">
        <w:rPr>
          <w:sz w:val="26"/>
          <w:szCs w:val="26"/>
        </w:rPr>
        <w:t xml:space="preserve">Будет направлена на </w:t>
      </w:r>
      <w:r w:rsidRPr="00E10F01">
        <w:rPr>
          <w:color w:val="000000"/>
          <w:sz w:val="26"/>
          <w:szCs w:val="26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10F01">
        <w:rPr>
          <w:sz w:val="26"/>
          <w:szCs w:val="26"/>
        </w:rPr>
        <w:t>Расходная часть сводного финансового баланса составлена на основании прогноза доходной части бюджета с соблюдением приоритетных направлений социально – экономической политики Екатериновского сельского поселения: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повышение эффективности использования бюджетных средств.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-повышение уровня жизни населения.</w:t>
      </w:r>
    </w:p>
    <w:p w:rsidR="00B33500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-информационное обеспечение;</w:t>
      </w:r>
    </w:p>
    <w:p w:rsidR="00E405ED" w:rsidRPr="00FE604F" w:rsidRDefault="00E405ED" w:rsidP="00782858">
      <w:pPr>
        <w:jc w:val="both"/>
        <w:rPr>
          <w:sz w:val="26"/>
          <w:szCs w:val="26"/>
        </w:rPr>
      </w:pPr>
      <w:r w:rsidRPr="00FE604F">
        <w:rPr>
          <w:sz w:val="26"/>
          <w:szCs w:val="26"/>
        </w:rPr>
        <w:t>-</w:t>
      </w:r>
      <w:r w:rsidR="00FE604F" w:rsidRPr="00FE604F">
        <w:rPr>
          <w:sz w:val="26"/>
          <w:szCs w:val="26"/>
        </w:rPr>
        <w:t>мероприятий, направленных на повышение средней заработной платы работников муниципа</w:t>
      </w:r>
      <w:r w:rsidR="009548D5">
        <w:rPr>
          <w:sz w:val="26"/>
          <w:szCs w:val="26"/>
        </w:rPr>
        <w:t>льных учре</w:t>
      </w:r>
      <w:r w:rsidR="00426D5F">
        <w:rPr>
          <w:sz w:val="26"/>
          <w:szCs w:val="26"/>
        </w:rPr>
        <w:t>ждений культуры в 2022</w:t>
      </w:r>
      <w:r w:rsidR="00FE604F" w:rsidRPr="00FE604F">
        <w:rPr>
          <w:sz w:val="26"/>
          <w:szCs w:val="26"/>
        </w:rPr>
        <w:t xml:space="preserve"> году</w:t>
      </w:r>
      <w:r w:rsidR="00FE604F">
        <w:rPr>
          <w:sz w:val="26"/>
          <w:szCs w:val="26"/>
        </w:rPr>
        <w:t>;</w:t>
      </w:r>
    </w:p>
    <w:p w:rsidR="00B33500" w:rsidRPr="00E10F01" w:rsidRDefault="00E405ED" w:rsidP="00E405E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B33500" w:rsidRPr="00E10F01">
        <w:rPr>
          <w:color w:val="000000"/>
          <w:sz w:val="26"/>
          <w:szCs w:val="26"/>
        </w:rPr>
        <w:t>Расходы бюджета прогнозировались исходя из ис</w:t>
      </w:r>
      <w:r w:rsidR="00426D5F">
        <w:rPr>
          <w:color w:val="000000"/>
          <w:sz w:val="26"/>
          <w:szCs w:val="26"/>
        </w:rPr>
        <w:t>полнения бюджета за 2022</w:t>
      </w:r>
      <w:r w:rsidR="00B33500" w:rsidRPr="00E10F01">
        <w:rPr>
          <w:color w:val="000000"/>
          <w:sz w:val="26"/>
          <w:szCs w:val="26"/>
        </w:rPr>
        <w:t xml:space="preserve"> год, а также с учетом анализа изменения структуры расходов и отраслевых особенностей.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Образование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Основными задачами развития образования будут повышение качества образования и воспитания. В сфере дошкольного, общего, дополнительного образования планируется: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сохранить охват всех детей от 1 до 7 лет системой дошкольного образования на уровне 100%;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доступность получения общего образования для всех детей школьного возраста;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получение начального образования для 100% учащихся начальной школы;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lastRenderedPageBreak/>
        <w:t>- продолжить развитие дополнительного образования в соответствии с потребностями детей и родителей;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сохранять и укреплять здоровье детей путем пропаганды здорового образа жизни;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привлекать учащихся школы на благоустройство территории сельского поселения;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Культура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Развитию культуры будет содействовать: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проведение массовых культурных мероприятий в поселении;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развитие дополнительного образования детей, участие в творческих конкурсах.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С целью возрождения традиций, развития народного творчества и совершенствования культурно- досуговой деятельности планируется:  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участие в районных фестивалях, декадах культуры, смотрах, конкурсах художественной самодеятельности;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- укрепление материально- технической базы учреждений культуры.                                                 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3C7E1A" w:rsidRDefault="00B33500" w:rsidP="00B33500">
      <w:pPr>
        <w:jc w:val="both"/>
        <w:rPr>
          <w:b/>
          <w:sz w:val="26"/>
          <w:szCs w:val="26"/>
        </w:rPr>
      </w:pPr>
    </w:p>
    <w:p w:rsidR="00B33500" w:rsidRDefault="00B33500" w:rsidP="00B33500"/>
    <w:p w:rsidR="00B33500" w:rsidRPr="00BD7ECC" w:rsidRDefault="00CE1ED0" w:rsidP="00BD7EC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B33500" w:rsidRPr="00BD7ECC" w:rsidSect="008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CC"/>
    <w:rsid w:val="00003945"/>
    <w:rsid w:val="00036043"/>
    <w:rsid w:val="00072BBD"/>
    <w:rsid w:val="000C6E5F"/>
    <w:rsid w:val="000D7981"/>
    <w:rsid w:val="00112BEA"/>
    <w:rsid w:val="001557D5"/>
    <w:rsid w:val="00186E0E"/>
    <w:rsid w:val="001A5DA3"/>
    <w:rsid w:val="00201385"/>
    <w:rsid w:val="0020505C"/>
    <w:rsid w:val="00205683"/>
    <w:rsid w:val="002571FE"/>
    <w:rsid w:val="00271A0E"/>
    <w:rsid w:val="002758C5"/>
    <w:rsid w:val="002771EB"/>
    <w:rsid w:val="00283279"/>
    <w:rsid w:val="002B4161"/>
    <w:rsid w:val="003110ED"/>
    <w:rsid w:val="00311228"/>
    <w:rsid w:val="00324229"/>
    <w:rsid w:val="00343BD3"/>
    <w:rsid w:val="00345D13"/>
    <w:rsid w:val="0038168F"/>
    <w:rsid w:val="003B1CE0"/>
    <w:rsid w:val="003C2A3D"/>
    <w:rsid w:val="003D2B83"/>
    <w:rsid w:val="003E1806"/>
    <w:rsid w:val="00402BF0"/>
    <w:rsid w:val="00426D5F"/>
    <w:rsid w:val="00463F3F"/>
    <w:rsid w:val="00496AAB"/>
    <w:rsid w:val="00507860"/>
    <w:rsid w:val="00542B06"/>
    <w:rsid w:val="005727D0"/>
    <w:rsid w:val="005A2D3F"/>
    <w:rsid w:val="005C3F9D"/>
    <w:rsid w:val="005D1E81"/>
    <w:rsid w:val="005E0860"/>
    <w:rsid w:val="005E2A8F"/>
    <w:rsid w:val="005F0BC1"/>
    <w:rsid w:val="00605D4F"/>
    <w:rsid w:val="0061786D"/>
    <w:rsid w:val="00663BAB"/>
    <w:rsid w:val="006772AE"/>
    <w:rsid w:val="006A7809"/>
    <w:rsid w:val="006B0AA0"/>
    <w:rsid w:val="006E03D4"/>
    <w:rsid w:val="00721ACC"/>
    <w:rsid w:val="00726838"/>
    <w:rsid w:val="00737CEA"/>
    <w:rsid w:val="007631BC"/>
    <w:rsid w:val="00782858"/>
    <w:rsid w:val="00795829"/>
    <w:rsid w:val="007C3B0D"/>
    <w:rsid w:val="007E7FBA"/>
    <w:rsid w:val="00817AD2"/>
    <w:rsid w:val="00853D08"/>
    <w:rsid w:val="00866229"/>
    <w:rsid w:val="00891065"/>
    <w:rsid w:val="008A5280"/>
    <w:rsid w:val="008F7FCA"/>
    <w:rsid w:val="00916D06"/>
    <w:rsid w:val="009259AC"/>
    <w:rsid w:val="009548D5"/>
    <w:rsid w:val="00974A42"/>
    <w:rsid w:val="00975DF1"/>
    <w:rsid w:val="0098097F"/>
    <w:rsid w:val="00981154"/>
    <w:rsid w:val="009B255E"/>
    <w:rsid w:val="009E7DF4"/>
    <w:rsid w:val="009F13C6"/>
    <w:rsid w:val="00A049F9"/>
    <w:rsid w:val="00A0740B"/>
    <w:rsid w:val="00A242D4"/>
    <w:rsid w:val="00A3653B"/>
    <w:rsid w:val="00A478A6"/>
    <w:rsid w:val="00A51597"/>
    <w:rsid w:val="00A731CB"/>
    <w:rsid w:val="00A82585"/>
    <w:rsid w:val="00A973BC"/>
    <w:rsid w:val="00AB239D"/>
    <w:rsid w:val="00AD219C"/>
    <w:rsid w:val="00AE1697"/>
    <w:rsid w:val="00B15944"/>
    <w:rsid w:val="00B33500"/>
    <w:rsid w:val="00BA490D"/>
    <w:rsid w:val="00BB39F2"/>
    <w:rsid w:val="00BC23BC"/>
    <w:rsid w:val="00BD7ECC"/>
    <w:rsid w:val="00C00934"/>
    <w:rsid w:val="00C33432"/>
    <w:rsid w:val="00C66291"/>
    <w:rsid w:val="00C71CE7"/>
    <w:rsid w:val="00C72796"/>
    <w:rsid w:val="00C74580"/>
    <w:rsid w:val="00C84056"/>
    <w:rsid w:val="00CA61A6"/>
    <w:rsid w:val="00CE1ED0"/>
    <w:rsid w:val="00CE3F27"/>
    <w:rsid w:val="00CF6483"/>
    <w:rsid w:val="00D81049"/>
    <w:rsid w:val="00D93978"/>
    <w:rsid w:val="00DA11E7"/>
    <w:rsid w:val="00DE099B"/>
    <w:rsid w:val="00DF1B36"/>
    <w:rsid w:val="00E04F8A"/>
    <w:rsid w:val="00E16A2D"/>
    <w:rsid w:val="00E2546D"/>
    <w:rsid w:val="00E405ED"/>
    <w:rsid w:val="00EF43CF"/>
    <w:rsid w:val="00EF6342"/>
    <w:rsid w:val="00F4478B"/>
    <w:rsid w:val="00F46DD0"/>
    <w:rsid w:val="00FB1399"/>
    <w:rsid w:val="00FB6BF3"/>
    <w:rsid w:val="00FC37DC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6B7E-4FF0-43BB-8E90-DA00E43E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6A78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A78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33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ZINA</cp:lastModifiedBy>
  <cp:revision>96</cp:revision>
  <cp:lastPrinted>2022-10-24T02:26:00Z</cp:lastPrinted>
  <dcterms:created xsi:type="dcterms:W3CDTF">2017-10-23T04:16:00Z</dcterms:created>
  <dcterms:modified xsi:type="dcterms:W3CDTF">2022-10-24T02:29:00Z</dcterms:modified>
</cp:coreProperties>
</file>